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C0778" w14:textId="5A53B718" w:rsidR="00BA6365" w:rsidRPr="009B75C3" w:rsidRDefault="00BA6365" w:rsidP="00346076">
      <w:pPr>
        <w:rPr>
          <w:rFonts w:ascii="Arial" w:hAnsi="Arial" w:cs="Arial"/>
          <w:sz w:val="22"/>
          <w:szCs w:val="22"/>
          <w:lang w:val="en-US"/>
        </w:rPr>
      </w:pPr>
      <w:bookmarkStart w:id="0" w:name="_Hlk204183249"/>
      <w:bookmarkEnd w:id="0"/>
      <w:r w:rsidRPr="00D43621">
        <w:rPr>
          <w:rFonts w:ascii="Arial" w:hAnsi="Arial" w:cs="Arial"/>
          <w:b/>
          <w:bCs/>
          <w:sz w:val="28"/>
          <w:szCs w:val="28"/>
          <w:lang w:val="en-US"/>
        </w:rPr>
        <w:t>Press Release</w:t>
      </w:r>
      <w:r w:rsidR="00AC17F6" w:rsidRPr="00D43621">
        <w:rPr>
          <w:rFonts w:ascii="Arial" w:hAnsi="Arial" w:cs="Arial"/>
          <w:b/>
          <w:bCs/>
          <w:sz w:val="28"/>
          <w:szCs w:val="28"/>
          <w:lang w:val="en-US"/>
        </w:rPr>
        <w:t xml:space="preserve"> BIEGLO GmbH K-2025</w:t>
      </w:r>
      <w:r w:rsidR="00F80423" w:rsidRPr="00D43621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r w:rsidR="00D43621">
        <w:rPr>
          <w:rFonts w:ascii="Arial" w:hAnsi="Arial" w:cs="Arial"/>
          <w:b/>
          <w:bCs/>
          <w:sz w:val="28"/>
          <w:szCs w:val="28"/>
          <w:lang w:val="en-US"/>
        </w:rPr>
        <w:t xml:space="preserve">            </w:t>
      </w:r>
      <w:r w:rsidRPr="00D43621">
        <w:rPr>
          <w:rFonts w:ascii="Arial" w:hAnsi="Arial" w:cs="Arial"/>
          <w:sz w:val="22"/>
          <w:szCs w:val="22"/>
          <w:lang w:val="en-US"/>
        </w:rPr>
        <w:t xml:space="preserve">Hamburg, </w:t>
      </w:r>
      <w:r w:rsidR="00D43621">
        <w:rPr>
          <w:rFonts w:ascii="Arial" w:hAnsi="Arial" w:cs="Arial"/>
          <w:sz w:val="22"/>
          <w:szCs w:val="22"/>
          <w:lang w:val="en-US"/>
        </w:rPr>
        <w:t xml:space="preserve">July </w:t>
      </w:r>
      <w:r w:rsidRPr="00D43621">
        <w:rPr>
          <w:rFonts w:ascii="Arial" w:hAnsi="Arial" w:cs="Arial"/>
          <w:sz w:val="22"/>
          <w:szCs w:val="22"/>
          <w:lang w:val="en-US"/>
        </w:rPr>
        <w:t>2025</w:t>
      </w:r>
      <w:r w:rsidR="003069E2" w:rsidRPr="009B75C3">
        <w:rPr>
          <w:rFonts w:ascii="Arial" w:hAnsi="Arial" w:cs="Arial"/>
          <w:noProof/>
          <w:sz w:val="22"/>
          <w:szCs w:val="22"/>
          <w:lang w:val="en-US"/>
        </w:rPr>
        <w:t xml:space="preserve"> </w:t>
      </w:r>
    </w:p>
    <w:p w14:paraId="3D2BE126" w14:textId="49612A61" w:rsidR="00F02E3A" w:rsidRDefault="00BA6365" w:rsidP="00BA079B">
      <w:pPr>
        <w:jc w:val="both"/>
        <w:rPr>
          <w:rFonts w:ascii="Arial" w:hAnsi="Arial" w:cs="Arial"/>
          <w:sz w:val="22"/>
          <w:szCs w:val="22"/>
          <w:lang w:val="en-US"/>
        </w:rPr>
      </w:pPr>
      <w:r w:rsidRPr="00D43621">
        <w:rPr>
          <w:rFonts w:ascii="Arial" w:hAnsi="Arial" w:cs="Arial"/>
          <w:sz w:val="22"/>
          <w:szCs w:val="22"/>
          <w:lang w:val="en-US"/>
        </w:rPr>
        <w:t>High-performance-polymer specialist BIEGLO GmbH unveils an expanded materials line-up</w:t>
      </w:r>
      <w:r w:rsidR="003901D3" w:rsidRPr="009B75C3">
        <w:rPr>
          <w:rFonts w:ascii="Arial" w:hAnsi="Arial" w:cs="Arial"/>
          <w:sz w:val="22"/>
          <w:szCs w:val="22"/>
          <w:lang w:val="en-US"/>
        </w:rPr>
        <w:t xml:space="preserve"> from Asia and </w:t>
      </w:r>
      <w:proofErr w:type="gramStart"/>
      <w:r w:rsidR="003901D3" w:rsidRPr="009B75C3">
        <w:rPr>
          <w:rFonts w:ascii="Arial" w:hAnsi="Arial" w:cs="Arial"/>
          <w:sz w:val="22"/>
          <w:szCs w:val="22"/>
          <w:lang w:val="en-US"/>
        </w:rPr>
        <w:t>USA</w:t>
      </w:r>
      <w:proofErr w:type="gramEnd"/>
      <w:r w:rsidR="003901D3" w:rsidRPr="009B75C3">
        <w:rPr>
          <w:rFonts w:ascii="Arial" w:hAnsi="Arial" w:cs="Arial"/>
          <w:sz w:val="22"/>
          <w:szCs w:val="22"/>
          <w:lang w:val="en-US"/>
        </w:rPr>
        <w:t xml:space="preserve">. </w:t>
      </w:r>
      <w:r w:rsidR="007C46D5" w:rsidRPr="009B75C3">
        <w:rPr>
          <w:rFonts w:ascii="Arial" w:hAnsi="Arial" w:cs="Arial"/>
          <w:sz w:val="22"/>
          <w:szCs w:val="22"/>
          <w:lang w:val="en-US"/>
        </w:rPr>
        <w:t>Most notable is the</w:t>
      </w:r>
      <w:r w:rsidR="009B75C3">
        <w:rPr>
          <w:rFonts w:ascii="Arial" w:hAnsi="Arial" w:cs="Arial"/>
          <w:sz w:val="22"/>
          <w:szCs w:val="22"/>
          <w:lang w:val="en-US"/>
        </w:rPr>
        <w:t xml:space="preserve"> new</w:t>
      </w:r>
      <w:r w:rsidRPr="009B75C3">
        <w:rPr>
          <w:rFonts w:ascii="Arial" w:hAnsi="Arial" w:cs="Arial"/>
          <w:sz w:val="22"/>
          <w:szCs w:val="22"/>
          <w:lang w:val="en-US"/>
        </w:rPr>
        <w:t xml:space="preserve"> strategic </w:t>
      </w:r>
      <w:r w:rsidR="00AC17F6" w:rsidRPr="009B75C3">
        <w:rPr>
          <w:rFonts w:ascii="Arial" w:hAnsi="Arial" w:cs="Arial"/>
          <w:sz w:val="22"/>
          <w:szCs w:val="22"/>
          <w:lang w:val="en-US"/>
        </w:rPr>
        <w:t>PEEK-</w:t>
      </w:r>
      <w:r w:rsidRPr="009B75C3">
        <w:rPr>
          <w:rFonts w:ascii="Arial" w:hAnsi="Arial" w:cs="Arial"/>
          <w:sz w:val="22"/>
          <w:szCs w:val="22"/>
          <w:lang w:val="en-US"/>
        </w:rPr>
        <w:t>alliance</w:t>
      </w:r>
      <w:r w:rsidR="007C46D5" w:rsidRPr="009B75C3">
        <w:rPr>
          <w:rFonts w:ascii="Arial" w:hAnsi="Arial" w:cs="Arial"/>
          <w:sz w:val="22"/>
          <w:szCs w:val="22"/>
          <w:lang w:val="en-US"/>
        </w:rPr>
        <w:t xml:space="preserve"> with </w:t>
      </w:r>
      <w:r w:rsidRPr="009B75C3">
        <w:rPr>
          <w:rFonts w:ascii="Arial" w:hAnsi="Arial" w:cs="Arial"/>
          <w:sz w:val="22"/>
          <w:szCs w:val="22"/>
          <w:lang w:val="en-US"/>
        </w:rPr>
        <w:t>PFLUON</w:t>
      </w:r>
      <w:r w:rsidR="003901D3" w:rsidRPr="009B75C3">
        <w:rPr>
          <w:rFonts w:ascii="Arial" w:hAnsi="Arial" w:cs="Arial"/>
          <w:sz w:val="22"/>
          <w:szCs w:val="22"/>
          <w:lang w:val="en-US"/>
        </w:rPr>
        <w:t xml:space="preserve"> Advanced Materials</w:t>
      </w:r>
      <w:r w:rsidR="007C46D5" w:rsidRPr="009B75C3">
        <w:rPr>
          <w:rFonts w:ascii="Arial" w:hAnsi="Arial" w:cs="Arial"/>
          <w:sz w:val="22"/>
          <w:szCs w:val="22"/>
          <w:lang w:val="en-US"/>
        </w:rPr>
        <w:t xml:space="preserve">. </w:t>
      </w:r>
      <w:r w:rsidR="003901D3" w:rsidRPr="009B75C3">
        <w:rPr>
          <w:rFonts w:ascii="Arial" w:hAnsi="Arial" w:cs="Arial"/>
          <w:sz w:val="22"/>
          <w:szCs w:val="22"/>
          <w:lang w:val="en-US"/>
        </w:rPr>
        <w:t>Other k</w:t>
      </w:r>
      <w:r w:rsidRPr="009B75C3">
        <w:rPr>
          <w:rFonts w:ascii="Arial" w:hAnsi="Arial" w:cs="Arial"/>
          <w:sz w:val="22"/>
          <w:szCs w:val="22"/>
          <w:lang w:val="en-US"/>
        </w:rPr>
        <w:t xml:space="preserve">ey </w:t>
      </w:r>
      <w:r w:rsidR="003901D3" w:rsidRPr="009B75C3">
        <w:rPr>
          <w:rFonts w:ascii="Arial" w:hAnsi="Arial" w:cs="Arial"/>
          <w:sz w:val="22"/>
          <w:szCs w:val="22"/>
          <w:lang w:val="en-US"/>
        </w:rPr>
        <w:t xml:space="preserve">products in the </w:t>
      </w:r>
      <w:r w:rsidR="007C46D5" w:rsidRPr="009B75C3">
        <w:rPr>
          <w:rFonts w:ascii="Arial" w:hAnsi="Arial" w:cs="Arial"/>
          <w:sz w:val="22"/>
          <w:szCs w:val="22"/>
          <w:lang w:val="en-US"/>
        </w:rPr>
        <w:t xml:space="preserve">BIEGLO </w:t>
      </w:r>
      <w:r w:rsidR="003901D3" w:rsidRPr="009B75C3">
        <w:rPr>
          <w:rFonts w:ascii="Arial" w:hAnsi="Arial" w:cs="Arial"/>
          <w:sz w:val="22"/>
          <w:szCs w:val="22"/>
          <w:lang w:val="en-US"/>
        </w:rPr>
        <w:t>portfolio</w:t>
      </w:r>
      <w:r w:rsidRPr="009B75C3">
        <w:rPr>
          <w:rFonts w:ascii="Arial" w:hAnsi="Arial" w:cs="Arial"/>
          <w:sz w:val="22"/>
          <w:szCs w:val="22"/>
          <w:lang w:val="en-US"/>
        </w:rPr>
        <w:t xml:space="preserve"> include</w:t>
      </w:r>
      <w:r w:rsidR="003901D3" w:rsidRPr="009B75C3">
        <w:rPr>
          <w:rFonts w:ascii="Arial" w:hAnsi="Arial" w:cs="Arial"/>
          <w:sz w:val="22"/>
          <w:szCs w:val="22"/>
          <w:lang w:val="en-US"/>
        </w:rPr>
        <w:t xml:space="preserve"> Mitsui Chemicals’ Aurum® thermoplastic polyimide (TPI), </w:t>
      </w:r>
      <w:r w:rsidR="004E7E4E" w:rsidRPr="009B75C3">
        <w:rPr>
          <w:rFonts w:ascii="Arial" w:hAnsi="Arial" w:cs="Arial"/>
          <w:sz w:val="22"/>
          <w:szCs w:val="22"/>
          <w:lang w:val="en-US"/>
        </w:rPr>
        <w:t xml:space="preserve">NOWE™ 201 wear grades, </w:t>
      </w:r>
      <w:proofErr w:type="spellStart"/>
      <w:r w:rsidR="003901D3" w:rsidRPr="009B75C3">
        <w:rPr>
          <w:rFonts w:ascii="Arial" w:hAnsi="Arial" w:cs="Arial"/>
          <w:sz w:val="22"/>
          <w:szCs w:val="22"/>
          <w:lang w:val="en-US"/>
        </w:rPr>
        <w:t>Celazole</w:t>
      </w:r>
      <w:proofErr w:type="spellEnd"/>
      <w:r w:rsidR="003901D3" w:rsidRPr="009B75C3">
        <w:rPr>
          <w:rFonts w:ascii="Arial" w:hAnsi="Arial" w:cs="Arial"/>
          <w:sz w:val="22"/>
          <w:szCs w:val="22"/>
          <w:lang w:val="en-US"/>
        </w:rPr>
        <w:t xml:space="preserve">® PEEK-PBI compounds, </w:t>
      </w:r>
      <w:r w:rsidR="003901D3" w:rsidRPr="00AD0CD8">
        <w:rPr>
          <w:rFonts w:ascii="Arial" w:hAnsi="Arial" w:cs="Arial"/>
          <w:sz w:val="22"/>
          <w:szCs w:val="22"/>
          <w:lang w:val="en-US"/>
        </w:rPr>
        <w:t>Meldin</w:t>
      </w:r>
      <w:r w:rsidR="00AA056A" w:rsidRPr="00AD0CD8">
        <w:rPr>
          <w:rFonts w:ascii="Arial" w:hAnsi="Arial" w:cs="Arial"/>
          <w:sz w:val="22"/>
          <w:szCs w:val="22"/>
          <w:lang w:val="en-US"/>
        </w:rPr>
        <w:t>®</w:t>
      </w:r>
      <w:r w:rsidR="003901D3" w:rsidRPr="00AD0CD8">
        <w:rPr>
          <w:rFonts w:ascii="Arial" w:hAnsi="Arial" w:cs="Arial"/>
          <w:sz w:val="22"/>
          <w:szCs w:val="22"/>
          <w:lang w:val="en-US"/>
        </w:rPr>
        <w:t xml:space="preserve"> </w:t>
      </w:r>
      <w:r w:rsidR="00AA056A" w:rsidRPr="00AD0CD8">
        <w:rPr>
          <w:rFonts w:ascii="Arial" w:hAnsi="Arial" w:cs="Arial"/>
          <w:sz w:val="22"/>
          <w:szCs w:val="22"/>
          <w:lang w:val="en-US"/>
        </w:rPr>
        <w:t>-</w:t>
      </w:r>
      <w:r w:rsidR="003901D3" w:rsidRPr="00AD0CD8">
        <w:rPr>
          <w:rFonts w:ascii="Arial" w:hAnsi="Arial" w:cs="Arial"/>
          <w:sz w:val="22"/>
          <w:szCs w:val="22"/>
          <w:lang w:val="en-US"/>
        </w:rPr>
        <w:t xml:space="preserve"> thermosetting Polyimide from Saint-Gobain, </w:t>
      </w:r>
      <w:r w:rsidRPr="00AD0CD8">
        <w:rPr>
          <w:rFonts w:ascii="Arial" w:hAnsi="Arial" w:cs="Arial"/>
          <w:sz w:val="22"/>
          <w:szCs w:val="22"/>
          <w:lang w:val="en-US"/>
        </w:rPr>
        <w:t>recycled PEEK</w:t>
      </w:r>
      <w:r w:rsidR="003901D3" w:rsidRPr="00AD0CD8">
        <w:rPr>
          <w:rFonts w:ascii="Arial" w:hAnsi="Arial" w:cs="Arial"/>
          <w:sz w:val="22"/>
          <w:szCs w:val="22"/>
          <w:lang w:val="en-US"/>
        </w:rPr>
        <w:t>-grades</w:t>
      </w:r>
      <w:r w:rsidRPr="009B75C3">
        <w:rPr>
          <w:rFonts w:ascii="Arial" w:hAnsi="Arial" w:cs="Arial"/>
          <w:sz w:val="22"/>
          <w:szCs w:val="22"/>
          <w:lang w:val="en-US"/>
        </w:rPr>
        <w:t xml:space="preserve">, </w:t>
      </w:r>
      <w:r w:rsidR="003901D3" w:rsidRPr="009B75C3">
        <w:rPr>
          <w:rFonts w:ascii="Arial" w:hAnsi="Arial" w:cs="Arial"/>
          <w:sz w:val="22"/>
          <w:szCs w:val="22"/>
          <w:lang w:val="en-US"/>
        </w:rPr>
        <w:t xml:space="preserve">and </w:t>
      </w:r>
      <w:r w:rsidRPr="009B75C3">
        <w:rPr>
          <w:rFonts w:ascii="Arial" w:hAnsi="Arial" w:cs="Arial"/>
          <w:sz w:val="22"/>
          <w:szCs w:val="22"/>
          <w:lang w:val="en-US"/>
        </w:rPr>
        <w:t>Spartech’s Royalite</w:t>
      </w:r>
      <w:r w:rsidR="00AA056A" w:rsidRPr="009B75C3">
        <w:rPr>
          <w:rFonts w:ascii="Arial" w:hAnsi="Arial" w:cs="Arial"/>
          <w:sz w:val="22"/>
          <w:szCs w:val="22"/>
          <w:lang w:val="en-US"/>
        </w:rPr>
        <w:t>®</w:t>
      </w:r>
      <w:r w:rsidR="003901D3" w:rsidRPr="009B75C3">
        <w:rPr>
          <w:rFonts w:ascii="Arial" w:hAnsi="Arial" w:cs="Arial"/>
          <w:sz w:val="22"/>
          <w:szCs w:val="22"/>
          <w:lang w:val="en-US"/>
        </w:rPr>
        <w:t xml:space="preserve"> sheet</w:t>
      </w:r>
      <w:r w:rsidRPr="009B75C3">
        <w:rPr>
          <w:rFonts w:ascii="Arial" w:hAnsi="Arial" w:cs="Arial"/>
          <w:sz w:val="22"/>
          <w:szCs w:val="22"/>
          <w:lang w:val="en-US"/>
        </w:rPr>
        <w:t xml:space="preserve"> and Korad® </w:t>
      </w:r>
      <w:r w:rsidR="00AC17F6" w:rsidRPr="009B75C3">
        <w:rPr>
          <w:rFonts w:ascii="Arial" w:hAnsi="Arial" w:cs="Arial"/>
          <w:sz w:val="22"/>
          <w:szCs w:val="22"/>
          <w:lang w:val="en-US"/>
        </w:rPr>
        <w:t>film</w:t>
      </w:r>
      <w:r w:rsidR="003901D3" w:rsidRPr="009B75C3">
        <w:rPr>
          <w:rFonts w:ascii="Arial" w:hAnsi="Arial" w:cs="Arial"/>
          <w:sz w:val="22"/>
          <w:szCs w:val="22"/>
          <w:lang w:val="en-US"/>
        </w:rPr>
        <w:t>.</w:t>
      </w:r>
      <w:r w:rsidR="002935B7" w:rsidRPr="009B75C3">
        <w:rPr>
          <w:rFonts w:ascii="Arial" w:hAnsi="Arial" w:cs="Arial"/>
          <w:sz w:val="22"/>
          <w:szCs w:val="22"/>
          <w:lang w:val="en-US"/>
        </w:rPr>
        <w:t xml:space="preserve"> </w:t>
      </w:r>
      <w:r w:rsidR="00B7423F" w:rsidRPr="00B7423F">
        <w:rPr>
          <w:rFonts w:ascii="Arial" w:hAnsi="Arial" w:cs="Arial"/>
          <w:sz w:val="22"/>
          <w:szCs w:val="22"/>
          <w:lang w:val="en-US"/>
        </w:rPr>
        <w:t xml:space="preserve">Mechanical engineering remains </w:t>
      </w:r>
      <w:r w:rsidR="005D667E">
        <w:rPr>
          <w:rFonts w:ascii="Arial" w:hAnsi="Arial" w:cs="Arial"/>
          <w:sz w:val="22"/>
          <w:szCs w:val="22"/>
          <w:lang w:val="en-US"/>
        </w:rPr>
        <w:t>BIEGLOs</w:t>
      </w:r>
      <w:r w:rsidR="00B7423F" w:rsidRPr="00B7423F">
        <w:rPr>
          <w:rFonts w:ascii="Arial" w:hAnsi="Arial" w:cs="Arial"/>
          <w:sz w:val="22"/>
          <w:szCs w:val="22"/>
          <w:lang w:val="en-US"/>
        </w:rPr>
        <w:t xml:space="preserve"> core </w:t>
      </w:r>
      <w:r w:rsidR="005D667E">
        <w:rPr>
          <w:rFonts w:ascii="Arial" w:hAnsi="Arial" w:cs="Arial"/>
          <w:sz w:val="22"/>
          <w:szCs w:val="22"/>
          <w:lang w:val="en-US"/>
        </w:rPr>
        <w:t>market</w:t>
      </w:r>
      <w:r w:rsidR="00B7423F" w:rsidRPr="00B7423F">
        <w:rPr>
          <w:rFonts w:ascii="Arial" w:hAnsi="Arial" w:cs="Arial"/>
          <w:sz w:val="22"/>
          <w:szCs w:val="22"/>
          <w:lang w:val="en-US"/>
        </w:rPr>
        <w:t xml:space="preserve">, while </w:t>
      </w:r>
      <w:r w:rsidR="005D667E">
        <w:rPr>
          <w:rFonts w:ascii="Arial" w:hAnsi="Arial" w:cs="Arial"/>
          <w:sz w:val="22"/>
          <w:szCs w:val="22"/>
          <w:lang w:val="en-US"/>
        </w:rPr>
        <w:t>BIEGLO is</w:t>
      </w:r>
      <w:r w:rsidR="00B7423F" w:rsidRPr="00B7423F">
        <w:rPr>
          <w:rFonts w:ascii="Arial" w:hAnsi="Arial" w:cs="Arial"/>
          <w:sz w:val="22"/>
          <w:szCs w:val="22"/>
          <w:lang w:val="en-US"/>
        </w:rPr>
        <w:t xml:space="preserve"> continuously expanding into electrical and electronic engineering, aerospace, mobility, and defense</w:t>
      </w:r>
      <w:r w:rsidR="005D667E">
        <w:rPr>
          <w:rFonts w:ascii="Arial" w:hAnsi="Arial" w:cs="Arial"/>
          <w:sz w:val="22"/>
          <w:szCs w:val="22"/>
          <w:lang w:val="en-US"/>
        </w:rPr>
        <w:t xml:space="preserve"> sectors.</w:t>
      </w:r>
      <w:r w:rsidR="007948D6" w:rsidRPr="009B75C3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22249731" w14:textId="77777777" w:rsidR="00990E97" w:rsidRPr="009B75C3" w:rsidRDefault="00990E97" w:rsidP="00BA079B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1CA652A0" w14:textId="03D961F4" w:rsidR="00F80423" w:rsidRPr="00A90492" w:rsidRDefault="007C46D5" w:rsidP="00BA079B">
      <w:pPr>
        <w:jc w:val="both"/>
        <w:rPr>
          <w:rFonts w:ascii="Arial" w:hAnsi="Arial" w:cs="Arial"/>
          <w:b/>
          <w:bCs/>
          <w:sz w:val="28"/>
          <w:szCs w:val="28"/>
          <w:lang w:val="en-US"/>
        </w:rPr>
      </w:pPr>
      <w:r w:rsidRPr="00A90492">
        <w:rPr>
          <w:rFonts w:ascii="Arial" w:hAnsi="Arial" w:cs="Arial"/>
          <w:b/>
          <w:bCs/>
          <w:sz w:val="28"/>
          <w:szCs w:val="28"/>
          <w:lang w:val="en-US"/>
        </w:rPr>
        <w:t>Product Highlights K-2025</w:t>
      </w:r>
      <w:r w:rsidR="00EA0B4E" w:rsidRPr="00A90492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</w:p>
    <w:p w14:paraId="4688874E" w14:textId="743729A0" w:rsidR="00EA0B4E" w:rsidRPr="009B75C3" w:rsidRDefault="00EA0B4E" w:rsidP="00DF5719">
      <w:pPr>
        <w:spacing w:after="0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9B75C3">
        <w:rPr>
          <w:rFonts w:ascii="Arial" w:hAnsi="Arial" w:cs="Arial"/>
          <w:b/>
          <w:bCs/>
          <w:sz w:val="22"/>
          <w:szCs w:val="22"/>
          <w:lang w:val="en-US"/>
        </w:rPr>
        <w:t>New PEEK-Partnership: BIEGLO &amp; PFLUON</w:t>
      </w:r>
    </w:p>
    <w:p w14:paraId="3FD06FF6" w14:textId="2C312CFD" w:rsidR="007C46D5" w:rsidRPr="009B75C3" w:rsidRDefault="00EA0B4E" w:rsidP="00DF5719">
      <w:pPr>
        <w:spacing w:after="0"/>
        <w:jc w:val="both"/>
        <w:rPr>
          <w:rFonts w:ascii="Arial" w:hAnsi="Arial" w:cs="Arial"/>
          <w:sz w:val="22"/>
          <w:szCs w:val="22"/>
          <w:lang w:val="en-US"/>
        </w:rPr>
      </w:pPr>
      <w:r w:rsidRPr="009B75C3">
        <w:rPr>
          <w:rFonts w:ascii="Arial" w:hAnsi="Arial" w:cs="Arial"/>
          <w:sz w:val="22"/>
          <w:szCs w:val="22"/>
          <w:lang w:val="en-US"/>
        </w:rPr>
        <w:t xml:space="preserve">BIEGLO has entered into a non-exclusive distribution agreement with Zhejiang PFLUON Technology Co., Ltd.  The cooperation combines PFLUON’s expertise in PAEK-production and development capacities with BIEGLO’s European distribution network, targeting the automotive, aerospace and industrial market segments. </w:t>
      </w:r>
    </w:p>
    <w:p w14:paraId="67C94C53" w14:textId="5C89EA6C" w:rsidR="00DF5719" w:rsidRPr="009B75C3" w:rsidRDefault="00DF5719" w:rsidP="00DF5719">
      <w:pPr>
        <w:spacing w:after="0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73CA685" w14:textId="22D80C90" w:rsidR="007C46D5" w:rsidRPr="009B75C3" w:rsidRDefault="007C46D5" w:rsidP="00DF5719">
      <w:pPr>
        <w:spacing w:after="0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9B75C3">
        <w:rPr>
          <w:rFonts w:ascii="Arial" w:hAnsi="Arial" w:cs="Arial"/>
          <w:b/>
          <w:bCs/>
          <w:sz w:val="22"/>
          <w:szCs w:val="22"/>
          <w:lang w:val="en-US"/>
        </w:rPr>
        <w:t>Aurum</w:t>
      </w:r>
      <w:r w:rsidR="00AA056A" w:rsidRPr="009B75C3">
        <w:rPr>
          <w:rFonts w:ascii="Arial" w:hAnsi="Arial" w:cs="Arial"/>
          <w:sz w:val="22"/>
          <w:szCs w:val="22"/>
          <w:lang w:val="en-US"/>
        </w:rPr>
        <w:t>®</w:t>
      </w:r>
      <w:r w:rsidRPr="009B75C3">
        <w:rPr>
          <w:rFonts w:ascii="Arial" w:hAnsi="Arial" w:cs="Arial"/>
          <w:b/>
          <w:bCs/>
          <w:sz w:val="22"/>
          <w:szCs w:val="22"/>
          <w:lang w:val="en-US"/>
        </w:rPr>
        <w:t xml:space="preserve"> Thermoplastic Polyimide</w:t>
      </w:r>
    </w:p>
    <w:p w14:paraId="2CB4EF17" w14:textId="3A01DAE4" w:rsidR="004A768D" w:rsidRPr="009B75C3" w:rsidRDefault="007C46D5" w:rsidP="00DF5719">
      <w:pPr>
        <w:spacing w:after="0"/>
        <w:jc w:val="both"/>
        <w:rPr>
          <w:rFonts w:ascii="Arial" w:hAnsi="Arial" w:cs="Arial"/>
          <w:sz w:val="22"/>
          <w:szCs w:val="22"/>
          <w:lang w:val="en-US"/>
        </w:rPr>
      </w:pPr>
      <w:r w:rsidRPr="00D43621">
        <w:rPr>
          <w:rFonts w:ascii="Arial" w:hAnsi="Arial" w:cs="Arial"/>
          <w:sz w:val="22"/>
          <w:szCs w:val="22"/>
          <w:lang w:val="en-US"/>
        </w:rPr>
        <w:t>Mitsui Chemicals’ Aurum</w:t>
      </w:r>
      <w:r w:rsidR="00AA056A" w:rsidRPr="00D43621">
        <w:rPr>
          <w:rFonts w:ascii="Arial" w:hAnsi="Arial" w:cs="Arial"/>
          <w:sz w:val="22"/>
          <w:szCs w:val="22"/>
          <w:lang w:val="en-US"/>
        </w:rPr>
        <w:t>®</w:t>
      </w:r>
      <w:r w:rsidRPr="00D43621">
        <w:rPr>
          <w:rFonts w:ascii="Arial" w:hAnsi="Arial" w:cs="Arial"/>
          <w:sz w:val="22"/>
          <w:szCs w:val="22"/>
          <w:lang w:val="en-US"/>
        </w:rPr>
        <w:t xml:space="preserve"> TPI offers the highest glass-transition temperature among melt-</w:t>
      </w:r>
      <w:r w:rsidRPr="009B75C3">
        <w:rPr>
          <w:rFonts w:ascii="Arial" w:hAnsi="Arial" w:cs="Arial"/>
          <w:sz w:val="22"/>
          <w:szCs w:val="22"/>
          <w:lang w:val="en-US"/>
        </w:rPr>
        <w:t>processable polymers</w:t>
      </w:r>
      <w:r w:rsidR="004A768D" w:rsidRPr="009B75C3">
        <w:rPr>
          <w:rFonts w:ascii="Arial" w:hAnsi="Arial" w:cs="Arial"/>
          <w:sz w:val="22"/>
          <w:szCs w:val="22"/>
          <w:lang w:val="en-US"/>
        </w:rPr>
        <w:t xml:space="preserve">: Tg </w:t>
      </w:r>
      <w:r w:rsidRPr="009B75C3">
        <w:rPr>
          <w:rFonts w:ascii="Arial" w:hAnsi="Arial" w:cs="Arial"/>
          <w:sz w:val="22"/>
          <w:szCs w:val="22"/>
          <w:lang w:val="en-US"/>
        </w:rPr>
        <w:t>245 °C</w:t>
      </w:r>
      <w:r w:rsidR="004A768D" w:rsidRPr="009B75C3">
        <w:rPr>
          <w:rFonts w:ascii="Arial" w:hAnsi="Arial" w:cs="Arial"/>
          <w:sz w:val="22"/>
          <w:szCs w:val="22"/>
          <w:lang w:val="en-US"/>
        </w:rPr>
        <w:t xml:space="preserve">. Aurum is used in mechanical </w:t>
      </w:r>
      <w:proofErr w:type="gramStart"/>
      <w:r w:rsidR="004A768D" w:rsidRPr="009B75C3">
        <w:rPr>
          <w:rFonts w:ascii="Arial" w:hAnsi="Arial" w:cs="Arial"/>
          <w:sz w:val="22"/>
          <w:szCs w:val="22"/>
          <w:lang w:val="en-US"/>
        </w:rPr>
        <w:t>applications</w:t>
      </w:r>
      <w:proofErr w:type="gramEnd"/>
      <w:r w:rsidR="004A768D" w:rsidRPr="009B75C3">
        <w:rPr>
          <w:rFonts w:ascii="Arial" w:hAnsi="Arial" w:cs="Arial"/>
          <w:sz w:val="22"/>
          <w:szCs w:val="22"/>
          <w:lang w:val="en-US"/>
        </w:rPr>
        <w:t xml:space="preserve"> as</w:t>
      </w:r>
      <w:r w:rsidRPr="009B75C3">
        <w:rPr>
          <w:rFonts w:ascii="Arial" w:hAnsi="Arial" w:cs="Arial"/>
          <w:sz w:val="22"/>
          <w:szCs w:val="22"/>
          <w:lang w:val="en-US"/>
        </w:rPr>
        <w:t xml:space="preserve"> bearings,</w:t>
      </w:r>
      <w:r w:rsidR="004A768D" w:rsidRPr="009B75C3">
        <w:rPr>
          <w:rFonts w:ascii="Arial" w:hAnsi="Arial" w:cs="Arial"/>
          <w:sz w:val="22"/>
          <w:szCs w:val="22"/>
          <w:lang w:val="en-US"/>
        </w:rPr>
        <w:t xml:space="preserve"> thrust-washers and</w:t>
      </w:r>
      <w:r w:rsidRPr="009B75C3">
        <w:rPr>
          <w:rFonts w:ascii="Arial" w:hAnsi="Arial" w:cs="Arial"/>
          <w:sz w:val="22"/>
          <w:szCs w:val="22"/>
          <w:lang w:val="en-US"/>
        </w:rPr>
        <w:t xml:space="preserve"> gears</w:t>
      </w:r>
      <w:r w:rsidR="004A768D" w:rsidRPr="009B75C3">
        <w:rPr>
          <w:rFonts w:ascii="Arial" w:hAnsi="Arial" w:cs="Arial"/>
          <w:sz w:val="22"/>
          <w:szCs w:val="22"/>
          <w:lang w:val="en-US"/>
        </w:rPr>
        <w:t xml:space="preserve">. Increasingly Aurum is </w:t>
      </w:r>
      <w:r w:rsidR="005D667E">
        <w:rPr>
          <w:rFonts w:ascii="Arial" w:hAnsi="Arial" w:cs="Arial"/>
          <w:sz w:val="22"/>
          <w:szCs w:val="22"/>
          <w:lang w:val="en-US"/>
        </w:rPr>
        <w:t>‘</w:t>
      </w:r>
      <w:r w:rsidR="004A768D" w:rsidRPr="009B75C3">
        <w:rPr>
          <w:rFonts w:ascii="Arial" w:hAnsi="Arial" w:cs="Arial"/>
          <w:sz w:val="22"/>
          <w:szCs w:val="22"/>
          <w:lang w:val="en-US"/>
        </w:rPr>
        <w:t>discovered</w:t>
      </w:r>
      <w:r w:rsidR="005D667E">
        <w:rPr>
          <w:rFonts w:ascii="Arial" w:hAnsi="Arial" w:cs="Arial"/>
          <w:sz w:val="22"/>
          <w:szCs w:val="22"/>
          <w:lang w:val="en-US"/>
        </w:rPr>
        <w:t>’</w:t>
      </w:r>
      <w:r w:rsidR="004A768D" w:rsidRPr="009B75C3">
        <w:rPr>
          <w:rFonts w:ascii="Arial" w:hAnsi="Arial" w:cs="Arial"/>
          <w:sz w:val="22"/>
          <w:szCs w:val="22"/>
          <w:lang w:val="en-US"/>
        </w:rPr>
        <w:t xml:space="preserve"> as insulation material in electrical and electronic </w:t>
      </w:r>
      <w:proofErr w:type="gramStart"/>
      <w:r w:rsidR="004A768D" w:rsidRPr="009B75C3">
        <w:rPr>
          <w:rFonts w:ascii="Arial" w:hAnsi="Arial" w:cs="Arial"/>
          <w:sz w:val="22"/>
          <w:szCs w:val="22"/>
          <w:lang w:val="en-US"/>
        </w:rPr>
        <w:t>environments</w:t>
      </w:r>
      <w:proofErr w:type="gramEnd"/>
      <w:r w:rsidR="004A768D" w:rsidRPr="009B75C3">
        <w:rPr>
          <w:rFonts w:ascii="Arial" w:hAnsi="Arial" w:cs="Arial"/>
          <w:sz w:val="22"/>
          <w:szCs w:val="22"/>
          <w:lang w:val="en-US"/>
        </w:rPr>
        <w:t xml:space="preserve"> as high-voltage EV-coils, busbars, or as insulation </w:t>
      </w:r>
      <w:proofErr w:type="gramStart"/>
      <w:r w:rsidR="004A768D" w:rsidRPr="009B75C3">
        <w:rPr>
          <w:rFonts w:ascii="Arial" w:hAnsi="Arial" w:cs="Arial"/>
          <w:sz w:val="22"/>
          <w:szCs w:val="22"/>
          <w:lang w:val="en-US"/>
        </w:rPr>
        <w:t>layer</w:t>
      </w:r>
      <w:proofErr w:type="gramEnd"/>
      <w:r w:rsidR="004A768D" w:rsidRPr="009B75C3">
        <w:rPr>
          <w:rFonts w:ascii="Arial" w:hAnsi="Arial" w:cs="Arial"/>
          <w:sz w:val="22"/>
          <w:szCs w:val="22"/>
          <w:lang w:val="en-US"/>
        </w:rPr>
        <w:t xml:space="preserve"> for medical devices.</w:t>
      </w:r>
      <w:r w:rsidR="005D667E">
        <w:rPr>
          <w:rFonts w:ascii="Arial" w:hAnsi="Arial" w:cs="Arial"/>
          <w:sz w:val="22"/>
          <w:szCs w:val="22"/>
          <w:lang w:val="en-US"/>
        </w:rPr>
        <w:t xml:space="preserve"> Powder- and Extrusion-coating is possible with a 100% pure Polyimide. </w:t>
      </w:r>
    </w:p>
    <w:p w14:paraId="11BF8D0E" w14:textId="69C6F410" w:rsidR="00DF5719" w:rsidRPr="009B75C3" w:rsidRDefault="00DF5719" w:rsidP="00DF5719">
      <w:pPr>
        <w:spacing w:after="0"/>
        <w:jc w:val="both"/>
        <w:rPr>
          <w:rFonts w:ascii="Arial" w:hAnsi="Arial" w:cs="Arial"/>
          <w:sz w:val="22"/>
          <w:szCs w:val="22"/>
          <w:lang w:val="en-US"/>
        </w:rPr>
      </w:pPr>
    </w:p>
    <w:p w14:paraId="486DC29A" w14:textId="58290DC3" w:rsidR="008C5D5D" w:rsidRDefault="00BA6365" w:rsidP="00DF5719">
      <w:pPr>
        <w:spacing w:after="0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9B75C3">
        <w:rPr>
          <w:rFonts w:ascii="Arial" w:hAnsi="Arial" w:cs="Arial"/>
          <w:b/>
          <w:bCs/>
          <w:sz w:val="22"/>
          <w:szCs w:val="22"/>
          <w:lang w:val="en-US"/>
        </w:rPr>
        <w:t xml:space="preserve">NOWE™ </w:t>
      </w:r>
      <w:r w:rsidR="008C5D5D">
        <w:rPr>
          <w:rFonts w:ascii="Arial" w:hAnsi="Arial" w:cs="Arial"/>
          <w:b/>
          <w:bCs/>
          <w:sz w:val="22"/>
          <w:szCs w:val="22"/>
          <w:lang w:val="en-US"/>
        </w:rPr>
        <w:t>VC-</w:t>
      </w:r>
      <w:r w:rsidRPr="009B75C3">
        <w:rPr>
          <w:rFonts w:ascii="Arial" w:hAnsi="Arial" w:cs="Arial"/>
          <w:b/>
          <w:bCs/>
          <w:sz w:val="22"/>
          <w:szCs w:val="22"/>
          <w:lang w:val="en-US"/>
        </w:rPr>
        <w:t xml:space="preserve">201 </w:t>
      </w:r>
      <w:r w:rsidR="008C5D5D" w:rsidRPr="008C5D5D">
        <w:rPr>
          <w:rFonts w:ascii="Arial" w:hAnsi="Arial" w:cs="Arial"/>
          <w:b/>
          <w:bCs/>
          <w:sz w:val="22"/>
          <w:szCs w:val="22"/>
          <w:lang w:val="en-US"/>
        </w:rPr>
        <w:t>(Aromatic thermosetting Copolyesters)</w:t>
      </w:r>
    </w:p>
    <w:p w14:paraId="2BC5BA24" w14:textId="00A0C47C" w:rsidR="00DF5719" w:rsidRDefault="008C5D5D" w:rsidP="00DF5719">
      <w:pPr>
        <w:spacing w:after="0"/>
        <w:jc w:val="both"/>
        <w:rPr>
          <w:rFonts w:ascii="Arial" w:hAnsi="Arial" w:cs="Arial"/>
          <w:sz w:val="22"/>
          <w:szCs w:val="22"/>
          <w:lang w:val="en-US"/>
        </w:rPr>
      </w:pPr>
      <w:r w:rsidRPr="008C5D5D">
        <w:rPr>
          <w:rFonts w:ascii="Arial" w:hAnsi="Arial" w:cs="Arial"/>
          <w:sz w:val="22"/>
          <w:szCs w:val="22"/>
          <w:lang w:val="en-US"/>
        </w:rPr>
        <w:t>NOWE™ VC-201 from ATSP Innovations combines aromatic thermosetting copolyesters with high thermal stability (decomposition &gt; 450 °C), low dielectric constant, and excellent dimensional and creep resistance. In PTFE composites, it boosts temperature performance and significantly enhances wear resistance for high-demand applications.</w:t>
      </w:r>
    </w:p>
    <w:p w14:paraId="0DF5A27D" w14:textId="38B9AADD" w:rsidR="008C5D5D" w:rsidRPr="009B75C3" w:rsidRDefault="008C5D5D" w:rsidP="00DF5719">
      <w:pPr>
        <w:spacing w:after="0"/>
        <w:jc w:val="both"/>
        <w:rPr>
          <w:rFonts w:ascii="Arial" w:hAnsi="Arial" w:cs="Arial"/>
          <w:sz w:val="22"/>
          <w:szCs w:val="22"/>
          <w:lang w:val="en-US"/>
        </w:rPr>
      </w:pPr>
    </w:p>
    <w:p w14:paraId="6028ED7F" w14:textId="565A101D" w:rsidR="00BA6365" w:rsidRPr="009B75C3" w:rsidRDefault="00BA6365" w:rsidP="00DF5719">
      <w:pPr>
        <w:spacing w:after="0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  <w:proofErr w:type="spellStart"/>
      <w:r w:rsidRPr="009B75C3">
        <w:rPr>
          <w:rFonts w:ascii="Arial" w:hAnsi="Arial" w:cs="Arial"/>
          <w:b/>
          <w:bCs/>
          <w:sz w:val="22"/>
          <w:szCs w:val="22"/>
          <w:lang w:val="en-GB"/>
        </w:rPr>
        <w:t>Celazole</w:t>
      </w:r>
      <w:proofErr w:type="spellEnd"/>
      <w:r w:rsidR="00AA056A" w:rsidRPr="009B75C3">
        <w:rPr>
          <w:rFonts w:ascii="Arial" w:hAnsi="Arial" w:cs="Arial"/>
          <w:sz w:val="22"/>
          <w:szCs w:val="22"/>
          <w:lang w:val="en-US"/>
        </w:rPr>
        <w:t>®</w:t>
      </w:r>
      <w:r w:rsidRPr="009B75C3">
        <w:rPr>
          <w:rFonts w:ascii="Arial" w:hAnsi="Arial" w:cs="Arial"/>
          <w:b/>
          <w:bCs/>
          <w:sz w:val="22"/>
          <w:szCs w:val="22"/>
          <w:lang w:val="en-GB"/>
        </w:rPr>
        <w:t xml:space="preserve"> PEEK-PBI Compounds</w:t>
      </w:r>
    </w:p>
    <w:p w14:paraId="1D2C064B" w14:textId="04FA6BCA" w:rsidR="00BA6365" w:rsidRPr="009B75C3" w:rsidRDefault="00BA6365" w:rsidP="00DF5719">
      <w:pPr>
        <w:spacing w:after="0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9B75C3">
        <w:rPr>
          <w:rFonts w:ascii="Arial" w:hAnsi="Arial" w:cs="Arial"/>
          <w:sz w:val="22"/>
          <w:szCs w:val="22"/>
          <w:lang w:val="en-US"/>
        </w:rPr>
        <w:t>Celazole</w:t>
      </w:r>
      <w:proofErr w:type="spellEnd"/>
      <w:r w:rsidR="00AA056A" w:rsidRPr="009B75C3">
        <w:rPr>
          <w:rFonts w:ascii="Arial" w:hAnsi="Arial" w:cs="Arial"/>
          <w:sz w:val="22"/>
          <w:szCs w:val="22"/>
          <w:lang w:val="en-US"/>
        </w:rPr>
        <w:t>®</w:t>
      </w:r>
      <w:r w:rsidRPr="009B75C3">
        <w:rPr>
          <w:rFonts w:ascii="Arial" w:hAnsi="Arial" w:cs="Arial"/>
          <w:sz w:val="22"/>
          <w:szCs w:val="22"/>
          <w:lang w:val="en-US"/>
        </w:rPr>
        <w:t xml:space="preserve"> T-Series </w:t>
      </w:r>
      <w:proofErr w:type="gramStart"/>
      <w:r w:rsidRPr="009B75C3">
        <w:rPr>
          <w:rFonts w:ascii="Arial" w:hAnsi="Arial" w:cs="Arial"/>
          <w:sz w:val="22"/>
          <w:szCs w:val="22"/>
          <w:lang w:val="en-US"/>
        </w:rPr>
        <w:t>blends</w:t>
      </w:r>
      <w:proofErr w:type="gramEnd"/>
      <w:r w:rsidRPr="009B75C3">
        <w:rPr>
          <w:rFonts w:ascii="Arial" w:hAnsi="Arial" w:cs="Arial"/>
          <w:sz w:val="22"/>
          <w:szCs w:val="22"/>
          <w:lang w:val="en-US"/>
        </w:rPr>
        <w:t xml:space="preserve"> PBIs 427 °C </w:t>
      </w:r>
      <w:proofErr w:type="spellStart"/>
      <w:r w:rsidRPr="009B75C3">
        <w:rPr>
          <w:rFonts w:ascii="Arial" w:hAnsi="Arial" w:cs="Arial"/>
          <w:sz w:val="22"/>
          <w:szCs w:val="22"/>
          <w:lang w:val="en-US"/>
        </w:rPr>
        <w:t>Tg</w:t>
      </w:r>
      <w:proofErr w:type="spellEnd"/>
      <w:r w:rsidRPr="009B75C3">
        <w:rPr>
          <w:rFonts w:ascii="Arial" w:hAnsi="Arial" w:cs="Arial"/>
          <w:sz w:val="22"/>
          <w:szCs w:val="22"/>
          <w:lang w:val="en-US"/>
        </w:rPr>
        <w:t xml:space="preserve"> with PEEK’s melt-processability, HDT</w:t>
      </w:r>
      <w:r w:rsidR="005D667E">
        <w:rPr>
          <w:rFonts w:ascii="Arial" w:hAnsi="Arial" w:cs="Arial"/>
          <w:sz w:val="22"/>
          <w:szCs w:val="22"/>
          <w:lang w:val="en-US"/>
        </w:rPr>
        <w:t xml:space="preserve"> is lifted</w:t>
      </w:r>
      <w:r w:rsidRPr="009B75C3">
        <w:rPr>
          <w:rFonts w:ascii="Arial" w:hAnsi="Arial" w:cs="Arial"/>
          <w:sz w:val="22"/>
          <w:szCs w:val="22"/>
          <w:lang w:val="en-US"/>
        </w:rPr>
        <w:t xml:space="preserve"> to 320 °C, boosting modulus and wear life, and remaining </w:t>
      </w:r>
      <w:proofErr w:type="gramStart"/>
      <w:r w:rsidRPr="009B75C3">
        <w:rPr>
          <w:rFonts w:ascii="Arial" w:hAnsi="Arial" w:cs="Arial"/>
          <w:sz w:val="22"/>
          <w:szCs w:val="22"/>
          <w:lang w:val="en-US"/>
        </w:rPr>
        <w:t>100 %</w:t>
      </w:r>
      <w:proofErr w:type="gramEnd"/>
      <w:r w:rsidRPr="009B75C3">
        <w:rPr>
          <w:rFonts w:ascii="Arial" w:hAnsi="Arial" w:cs="Arial"/>
          <w:sz w:val="22"/>
          <w:szCs w:val="22"/>
          <w:lang w:val="en-US"/>
        </w:rPr>
        <w:t xml:space="preserve"> PFAS-free. Grades from un-filled TU-60 to carbon-fibre-reinforced TF-60C support seals, bearings and semiconductor tooling operating beyond 300 °C. </w:t>
      </w:r>
    </w:p>
    <w:p w14:paraId="69F47217" w14:textId="77777777" w:rsidR="0027600D" w:rsidRDefault="0027600D" w:rsidP="0027600D">
      <w:pPr>
        <w:rPr>
          <w:rFonts w:ascii="Arial" w:hAnsi="Arial" w:cs="Arial"/>
          <w:sz w:val="22"/>
          <w:szCs w:val="22"/>
          <w:lang w:val="en-US"/>
        </w:rPr>
      </w:pPr>
    </w:p>
    <w:p w14:paraId="43523FA9" w14:textId="130961AA" w:rsidR="00F02E3A" w:rsidRPr="0027600D" w:rsidRDefault="00BA079B" w:rsidP="0027600D">
      <w:pPr>
        <w:spacing w:after="0"/>
        <w:rPr>
          <w:rFonts w:ascii="Arial" w:hAnsi="Arial" w:cs="Arial"/>
          <w:sz w:val="22"/>
          <w:szCs w:val="22"/>
          <w:lang w:val="en-US"/>
        </w:rPr>
      </w:pPr>
      <w:r w:rsidRPr="009B75C3">
        <w:rPr>
          <w:rFonts w:ascii="Arial" w:hAnsi="Arial" w:cs="Arial"/>
          <w:b/>
          <w:bCs/>
          <w:sz w:val="22"/>
          <w:szCs w:val="22"/>
          <w:lang w:val="en-GB"/>
        </w:rPr>
        <w:t>Meldin</w:t>
      </w:r>
      <w:r w:rsidR="00AA056A" w:rsidRPr="009B75C3">
        <w:rPr>
          <w:rFonts w:ascii="Arial" w:hAnsi="Arial" w:cs="Arial"/>
          <w:sz w:val="22"/>
          <w:szCs w:val="22"/>
          <w:lang w:val="en-US"/>
        </w:rPr>
        <w:t>®</w:t>
      </w:r>
      <w:r w:rsidRPr="009B75C3">
        <w:rPr>
          <w:rFonts w:ascii="Arial" w:hAnsi="Arial" w:cs="Arial"/>
          <w:b/>
          <w:bCs/>
          <w:sz w:val="22"/>
          <w:szCs w:val="22"/>
          <w:lang w:val="en-GB"/>
        </w:rPr>
        <w:t xml:space="preserve"> 7000</w:t>
      </w:r>
      <w:r w:rsidR="00DF5719" w:rsidRPr="009B75C3">
        <w:rPr>
          <w:rFonts w:ascii="Arial" w:hAnsi="Arial" w:cs="Arial"/>
          <w:b/>
          <w:bCs/>
          <w:sz w:val="22"/>
          <w:szCs w:val="22"/>
          <w:lang w:val="en-GB"/>
        </w:rPr>
        <w:t xml:space="preserve"> thermoset</w:t>
      </w:r>
      <w:r w:rsidRPr="009B75C3">
        <w:rPr>
          <w:rFonts w:ascii="Arial" w:hAnsi="Arial" w:cs="Arial"/>
          <w:b/>
          <w:bCs/>
          <w:sz w:val="22"/>
          <w:szCs w:val="22"/>
          <w:lang w:val="en-GB"/>
        </w:rPr>
        <w:t xml:space="preserve"> Polyimide Series</w:t>
      </w:r>
    </w:p>
    <w:p w14:paraId="7A01F7FF" w14:textId="3A286368" w:rsidR="00D83965" w:rsidRDefault="00BA079B" w:rsidP="0027600D">
      <w:pPr>
        <w:spacing w:after="0"/>
        <w:jc w:val="both"/>
        <w:rPr>
          <w:rFonts w:ascii="Arial" w:hAnsi="Arial" w:cs="Arial"/>
          <w:sz w:val="22"/>
          <w:szCs w:val="22"/>
          <w:lang w:val="en-GB"/>
        </w:rPr>
      </w:pPr>
      <w:r w:rsidRPr="009B75C3">
        <w:rPr>
          <w:rFonts w:ascii="Arial" w:hAnsi="Arial" w:cs="Arial"/>
          <w:sz w:val="22"/>
          <w:szCs w:val="22"/>
          <w:lang w:val="en-GB"/>
        </w:rPr>
        <w:t xml:space="preserve">Meldin 7000 </w:t>
      </w:r>
      <w:r w:rsidR="00D42160" w:rsidRPr="009B75C3">
        <w:rPr>
          <w:rFonts w:ascii="Arial" w:hAnsi="Arial" w:cs="Arial"/>
          <w:sz w:val="22"/>
          <w:szCs w:val="22"/>
          <w:lang w:val="en-US"/>
        </w:rPr>
        <w:t>from</w:t>
      </w:r>
      <w:r w:rsidR="007337BF" w:rsidRPr="009B75C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7337BF" w:rsidRPr="009B75C3">
        <w:rPr>
          <w:rFonts w:ascii="Arial" w:hAnsi="Arial" w:cs="Arial"/>
          <w:sz w:val="22"/>
          <w:szCs w:val="22"/>
          <w:lang w:val="en-US"/>
        </w:rPr>
        <w:t>Omniseal</w:t>
      </w:r>
      <w:proofErr w:type="spellEnd"/>
      <w:r w:rsidR="007337BF" w:rsidRPr="009B75C3">
        <w:rPr>
          <w:rFonts w:ascii="Arial" w:hAnsi="Arial" w:cs="Arial"/>
          <w:sz w:val="22"/>
          <w:szCs w:val="22"/>
          <w:lang w:val="en-US"/>
        </w:rPr>
        <w:t xml:space="preserve"> /</w:t>
      </w:r>
      <w:r w:rsidR="00D42160" w:rsidRPr="009B75C3">
        <w:rPr>
          <w:rFonts w:ascii="Arial" w:hAnsi="Arial" w:cs="Arial"/>
          <w:sz w:val="22"/>
          <w:szCs w:val="22"/>
          <w:lang w:val="en-US"/>
        </w:rPr>
        <w:t xml:space="preserve"> Saint-Gobain</w:t>
      </w:r>
      <w:r w:rsidRPr="009B75C3">
        <w:rPr>
          <w:rFonts w:ascii="Arial" w:hAnsi="Arial" w:cs="Arial"/>
          <w:sz w:val="22"/>
          <w:szCs w:val="22"/>
          <w:lang w:val="en-GB"/>
        </w:rPr>
        <w:t xml:space="preserve"> operate continuously at 315 °C and withstand 482 °C excursions, keep dimensional change below 0</w:t>
      </w:r>
      <w:r w:rsidRPr="00F02E3A">
        <w:rPr>
          <w:rFonts w:ascii="Arial" w:hAnsi="Arial" w:cs="Arial"/>
          <w:sz w:val="22"/>
          <w:szCs w:val="22"/>
          <w:lang w:val="en-GB"/>
        </w:rPr>
        <w:t>.04 % after repeated cycling between 23 °C and 260 °C</w:t>
      </w:r>
      <w:r w:rsidR="00D42160" w:rsidRPr="00F02E3A">
        <w:rPr>
          <w:rFonts w:ascii="Arial" w:hAnsi="Arial" w:cs="Arial"/>
          <w:sz w:val="22"/>
          <w:szCs w:val="22"/>
          <w:lang w:val="en-GB"/>
        </w:rPr>
        <w:t>.</w:t>
      </w:r>
      <w:r w:rsidRPr="00F02E3A">
        <w:rPr>
          <w:rFonts w:ascii="Arial" w:hAnsi="Arial" w:cs="Arial"/>
          <w:sz w:val="22"/>
          <w:szCs w:val="22"/>
          <w:lang w:val="en-GB"/>
        </w:rPr>
        <w:t xml:space="preserve"> </w:t>
      </w:r>
      <w:r w:rsidR="00F02E3A" w:rsidRPr="00F02E3A">
        <w:rPr>
          <w:rFonts w:ascii="Arial" w:hAnsi="Arial" w:cs="Arial"/>
          <w:sz w:val="22"/>
          <w:szCs w:val="22"/>
          <w:lang w:val="en-GB"/>
        </w:rPr>
        <w:t>Self-lubricating grades support dry-running applications under high thermal and mechanical stress, meeting aerospace and military standards like MIL-P-46198 and AMS 3644E.</w:t>
      </w:r>
      <w:r w:rsidR="00F02E3A" w:rsidRPr="00D83965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49B5041E" w14:textId="406BCB2A" w:rsidR="0027600D" w:rsidRDefault="0027600D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br w:type="page"/>
      </w:r>
    </w:p>
    <w:p w14:paraId="3CFA26F7" w14:textId="40212597" w:rsidR="00BA6365" w:rsidRPr="00D43621" w:rsidRDefault="00BA6365" w:rsidP="00907C3F">
      <w:pPr>
        <w:spacing w:after="0"/>
        <w:jc w:val="both"/>
        <w:rPr>
          <w:rFonts w:ascii="Arial" w:hAnsi="Arial" w:cs="Arial"/>
          <w:b/>
          <w:bCs/>
          <w:sz w:val="22"/>
          <w:szCs w:val="22"/>
          <w:lang w:val="pt-PT"/>
        </w:rPr>
      </w:pPr>
      <w:r w:rsidRPr="00D43621">
        <w:rPr>
          <w:rFonts w:ascii="Arial" w:hAnsi="Arial" w:cs="Arial"/>
          <w:b/>
          <w:bCs/>
          <w:sz w:val="22"/>
          <w:szCs w:val="22"/>
          <w:lang w:val="pt-PT"/>
        </w:rPr>
        <w:lastRenderedPageBreak/>
        <w:t>R-PEEK</w:t>
      </w:r>
      <w:r w:rsidR="00D43621" w:rsidRPr="00D43621">
        <w:rPr>
          <w:rFonts w:ascii="Arial" w:hAnsi="Arial" w:cs="Arial"/>
          <w:b/>
          <w:bCs/>
          <w:sz w:val="22"/>
          <w:szCs w:val="22"/>
          <w:lang w:val="pt-PT"/>
        </w:rPr>
        <w:t xml:space="preserve">  Dexnyl® R-PEEK </w:t>
      </w:r>
      <w:r w:rsidR="00D43621">
        <w:rPr>
          <w:rFonts w:ascii="Arial" w:hAnsi="Arial" w:cs="Arial"/>
          <w:b/>
          <w:bCs/>
          <w:sz w:val="22"/>
          <w:szCs w:val="22"/>
          <w:lang w:val="pt-PT"/>
        </w:rPr>
        <w:t>Granules</w:t>
      </w:r>
    </w:p>
    <w:p w14:paraId="2DB25D9C" w14:textId="2E6DE463" w:rsidR="004A768D" w:rsidRPr="009B75C3" w:rsidRDefault="00BA6365" w:rsidP="00907C3F">
      <w:pPr>
        <w:spacing w:after="0"/>
        <w:jc w:val="both"/>
        <w:rPr>
          <w:rFonts w:ascii="Arial" w:hAnsi="Arial" w:cs="Arial"/>
          <w:sz w:val="22"/>
          <w:szCs w:val="22"/>
          <w:lang w:val="en-US"/>
        </w:rPr>
      </w:pPr>
      <w:r w:rsidRPr="009B75C3">
        <w:rPr>
          <w:rFonts w:ascii="Arial" w:hAnsi="Arial" w:cs="Arial"/>
          <w:sz w:val="22"/>
          <w:szCs w:val="22"/>
          <w:lang w:val="en-US"/>
        </w:rPr>
        <w:t xml:space="preserve">BIEGLO closes the loop on post-industrial PEEK by collecting, cleaning and re-granulating </w:t>
      </w:r>
      <w:r w:rsidRPr="00D43621">
        <w:rPr>
          <w:rFonts w:ascii="Arial" w:hAnsi="Arial" w:cs="Arial"/>
          <w:sz w:val="22"/>
          <w:szCs w:val="22"/>
          <w:lang w:val="en-US"/>
        </w:rPr>
        <w:t xml:space="preserve">residues into </w:t>
      </w:r>
      <w:proofErr w:type="spellStart"/>
      <w:r w:rsidRPr="00D43621">
        <w:rPr>
          <w:rFonts w:ascii="Arial" w:hAnsi="Arial" w:cs="Arial"/>
          <w:sz w:val="22"/>
          <w:szCs w:val="22"/>
          <w:lang w:val="en-US"/>
        </w:rPr>
        <w:t>Dexnyl</w:t>
      </w:r>
      <w:proofErr w:type="spellEnd"/>
      <w:r w:rsidRPr="00D43621">
        <w:rPr>
          <w:rFonts w:ascii="Arial" w:hAnsi="Arial" w:cs="Arial"/>
          <w:sz w:val="22"/>
          <w:szCs w:val="22"/>
          <w:lang w:val="en-US"/>
        </w:rPr>
        <w:t>® R-PEEK 143G. Mechanical properties are retained after recycling,</w:t>
      </w:r>
      <w:r w:rsidRPr="009B75C3">
        <w:rPr>
          <w:rFonts w:ascii="Arial" w:hAnsi="Arial" w:cs="Arial"/>
          <w:sz w:val="22"/>
          <w:szCs w:val="22"/>
          <w:lang w:val="en-US"/>
        </w:rPr>
        <w:t xml:space="preserve"> enabling cost-effective substitution of virgin PEEK in high-temp components while cutting </w:t>
      </w:r>
      <w:r w:rsidR="00AC17F6" w:rsidRPr="009B75C3">
        <w:rPr>
          <w:rFonts w:ascii="Arial" w:hAnsi="Arial" w:cs="Arial"/>
          <w:sz w:val="22"/>
          <w:szCs w:val="22"/>
          <w:lang w:val="en-US"/>
        </w:rPr>
        <w:t>the</w:t>
      </w:r>
      <w:r w:rsidRPr="009B75C3">
        <w:rPr>
          <w:rFonts w:ascii="Arial" w:hAnsi="Arial" w:cs="Arial"/>
          <w:sz w:val="22"/>
          <w:szCs w:val="22"/>
          <w:lang w:val="en-US"/>
        </w:rPr>
        <w:t xml:space="preserve"> carbon</w:t>
      </w:r>
      <w:r w:rsidR="00AC17F6" w:rsidRPr="009B75C3">
        <w:rPr>
          <w:rFonts w:ascii="Arial" w:hAnsi="Arial" w:cs="Arial"/>
          <w:sz w:val="22"/>
          <w:szCs w:val="22"/>
          <w:lang w:val="en-US"/>
        </w:rPr>
        <w:t>-footprint</w:t>
      </w:r>
      <w:r w:rsidRPr="009B75C3">
        <w:rPr>
          <w:rFonts w:ascii="Arial" w:hAnsi="Arial" w:cs="Arial"/>
          <w:sz w:val="22"/>
          <w:szCs w:val="22"/>
          <w:lang w:val="en-US"/>
        </w:rPr>
        <w:t>.</w:t>
      </w:r>
      <w:r w:rsidRPr="009B75C3">
        <w:rPr>
          <w:rFonts w:ascii="Tahoma" w:hAnsi="Tahoma" w:cs="Tahoma"/>
          <w:sz w:val="22"/>
          <w:szCs w:val="22"/>
        </w:rPr>
        <w:t>﻿</w:t>
      </w:r>
      <w:r w:rsidRPr="009B75C3">
        <w:rPr>
          <w:rFonts w:ascii="Arial" w:hAnsi="Arial" w:cs="Arial"/>
          <w:sz w:val="22"/>
          <w:szCs w:val="22"/>
          <w:lang w:val="en-US"/>
        </w:rPr>
        <w:t xml:space="preserve"> </w:t>
      </w:r>
      <w:r w:rsidR="004A768D" w:rsidRPr="009B75C3">
        <w:rPr>
          <w:rFonts w:ascii="Arial" w:hAnsi="Arial" w:cs="Arial"/>
          <w:sz w:val="22"/>
          <w:szCs w:val="22"/>
          <w:lang w:val="en-US"/>
        </w:rPr>
        <w:t xml:space="preserve">BIEGLO offers natural recycled PEEK grades in different viscosities and compounded recycled PEEK. </w:t>
      </w:r>
    </w:p>
    <w:p w14:paraId="6612DE07" w14:textId="62FA42FE" w:rsidR="00DF5719" w:rsidRPr="009B75C3" w:rsidRDefault="00DF5719" w:rsidP="00DF5719">
      <w:pPr>
        <w:spacing w:after="0"/>
        <w:jc w:val="both"/>
        <w:rPr>
          <w:rFonts w:ascii="Arial" w:hAnsi="Arial" w:cs="Arial"/>
          <w:sz w:val="22"/>
          <w:szCs w:val="22"/>
          <w:lang w:val="en-US"/>
        </w:rPr>
      </w:pPr>
    </w:p>
    <w:p w14:paraId="4A2DC11A" w14:textId="6AF806FC" w:rsidR="00BA6365" w:rsidRPr="009B75C3" w:rsidRDefault="00BA6365" w:rsidP="00DF5719">
      <w:pPr>
        <w:spacing w:after="0"/>
        <w:jc w:val="both"/>
        <w:rPr>
          <w:rFonts w:ascii="Arial" w:hAnsi="Arial" w:cs="Arial"/>
          <w:sz w:val="22"/>
          <w:szCs w:val="22"/>
          <w:lang w:val="en-US"/>
        </w:rPr>
      </w:pPr>
      <w:r w:rsidRPr="009B75C3">
        <w:rPr>
          <w:rFonts w:ascii="Arial" w:hAnsi="Arial" w:cs="Arial"/>
          <w:b/>
          <w:bCs/>
          <w:sz w:val="22"/>
          <w:szCs w:val="22"/>
          <w:lang w:val="en-US"/>
        </w:rPr>
        <w:t>Spartech Sheet</w:t>
      </w:r>
      <w:r w:rsidR="00F80423" w:rsidRPr="009B75C3">
        <w:rPr>
          <w:rFonts w:ascii="Arial" w:hAnsi="Arial" w:cs="Arial"/>
          <w:b/>
          <w:bCs/>
          <w:sz w:val="22"/>
          <w:szCs w:val="22"/>
          <w:lang w:val="en-US"/>
        </w:rPr>
        <w:t xml:space="preserve"> &amp; Film</w:t>
      </w:r>
      <w:r w:rsidRPr="009B75C3">
        <w:rPr>
          <w:rFonts w:ascii="Arial" w:hAnsi="Arial" w:cs="Arial"/>
          <w:b/>
          <w:bCs/>
          <w:sz w:val="22"/>
          <w:szCs w:val="22"/>
          <w:lang w:val="en-US"/>
        </w:rPr>
        <w:t xml:space="preserve"> Innovations</w:t>
      </w:r>
    </w:p>
    <w:p w14:paraId="36AC7F0B" w14:textId="3456D484" w:rsidR="00F80423" w:rsidRPr="009B75C3" w:rsidRDefault="00F80423" w:rsidP="00DF5719">
      <w:pPr>
        <w:spacing w:after="0"/>
        <w:jc w:val="both"/>
        <w:rPr>
          <w:rFonts w:ascii="Arial" w:hAnsi="Arial" w:cs="Arial"/>
          <w:sz w:val="22"/>
          <w:szCs w:val="22"/>
          <w:lang w:val="en-US"/>
        </w:rPr>
      </w:pPr>
      <w:r w:rsidRPr="009B75C3">
        <w:rPr>
          <w:rFonts w:ascii="Arial" w:hAnsi="Arial" w:cs="Arial"/>
          <w:sz w:val="22"/>
          <w:szCs w:val="22"/>
          <w:lang w:val="en-US"/>
        </w:rPr>
        <w:t xml:space="preserve">The portfolio of Spartech products was merged into BIEGLO in </w:t>
      </w:r>
      <w:r w:rsidR="00F02E3A">
        <w:rPr>
          <w:rFonts w:ascii="Arial" w:hAnsi="Arial" w:cs="Arial"/>
          <w:sz w:val="22"/>
          <w:szCs w:val="22"/>
          <w:lang w:val="en-US"/>
        </w:rPr>
        <w:t>20</w:t>
      </w:r>
      <w:r w:rsidR="00FC1BD9">
        <w:rPr>
          <w:rFonts w:ascii="Arial" w:hAnsi="Arial" w:cs="Arial"/>
          <w:sz w:val="22"/>
          <w:szCs w:val="22"/>
          <w:lang w:val="en-US"/>
        </w:rPr>
        <w:t>25</w:t>
      </w:r>
      <w:r w:rsidRPr="009B75C3">
        <w:rPr>
          <w:rFonts w:ascii="Arial" w:hAnsi="Arial" w:cs="Arial"/>
          <w:sz w:val="22"/>
          <w:szCs w:val="22"/>
          <w:lang w:val="en-US"/>
        </w:rPr>
        <w:t xml:space="preserve">. </w:t>
      </w:r>
      <w:r w:rsidR="005D667E" w:rsidRPr="009B75C3">
        <w:rPr>
          <w:rFonts w:ascii="Arial" w:hAnsi="Arial" w:cs="Arial"/>
          <w:sz w:val="22"/>
          <w:szCs w:val="22"/>
          <w:lang w:val="en-US"/>
        </w:rPr>
        <w:t>ASP-Plastics GmbH was acquired by BIEGLO several years ago.</w:t>
      </w:r>
      <w:r w:rsidRPr="009B75C3">
        <w:rPr>
          <w:rFonts w:ascii="Arial" w:hAnsi="Arial" w:cs="Arial"/>
          <w:sz w:val="22"/>
          <w:szCs w:val="22"/>
          <w:lang w:val="en-US"/>
        </w:rPr>
        <w:t xml:space="preserve"> ASP-Plastics was the official sales-channel in Europe from this large US sheet-extruder</w:t>
      </w:r>
      <w:r w:rsidR="00F02E3A">
        <w:rPr>
          <w:rFonts w:ascii="Arial" w:hAnsi="Arial" w:cs="Arial"/>
          <w:sz w:val="22"/>
          <w:szCs w:val="22"/>
          <w:lang w:val="en-US"/>
        </w:rPr>
        <w:t>.</w:t>
      </w:r>
      <w:r w:rsidRPr="009B75C3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29FDD385" w14:textId="158DB299" w:rsidR="00DF5719" w:rsidRPr="009B75C3" w:rsidRDefault="00DF5719" w:rsidP="00DF5719">
      <w:pPr>
        <w:spacing w:after="0"/>
        <w:jc w:val="both"/>
        <w:rPr>
          <w:rFonts w:ascii="Arial" w:hAnsi="Arial" w:cs="Arial"/>
          <w:sz w:val="22"/>
          <w:szCs w:val="22"/>
          <w:lang w:val="en-US"/>
        </w:rPr>
      </w:pPr>
    </w:p>
    <w:p w14:paraId="5855D384" w14:textId="280A4E63" w:rsidR="00BA6365" w:rsidRPr="00431D86" w:rsidRDefault="00BA6365" w:rsidP="00431D86">
      <w:pPr>
        <w:jc w:val="both"/>
        <w:rPr>
          <w:rFonts w:ascii="Arial" w:hAnsi="Arial" w:cs="Arial"/>
          <w:sz w:val="22"/>
          <w:szCs w:val="22"/>
          <w:lang w:val="en-US"/>
        </w:rPr>
      </w:pPr>
      <w:r w:rsidRPr="00431D86">
        <w:rPr>
          <w:rFonts w:ascii="Arial" w:hAnsi="Arial" w:cs="Arial"/>
          <w:b/>
          <w:bCs/>
          <w:sz w:val="22"/>
          <w:szCs w:val="22"/>
          <w:lang w:val="en-US"/>
        </w:rPr>
        <w:t>Royalite®</w:t>
      </w:r>
      <w:r w:rsidRPr="00431D86">
        <w:rPr>
          <w:rFonts w:ascii="Arial" w:hAnsi="Arial" w:cs="Arial"/>
          <w:sz w:val="22"/>
          <w:szCs w:val="22"/>
          <w:lang w:val="en-US"/>
        </w:rPr>
        <w:t xml:space="preserve"> flame-retardant PVC/ABS and PVC/Acrylic sheets meet UL, FAR 25.853 and ASTM E-84 FST requirements, offering lightweight, thermoformable solutions for aircraft interiors, battery housings and trans</w:t>
      </w:r>
      <w:r w:rsidR="004A768D" w:rsidRPr="00431D86">
        <w:rPr>
          <w:rFonts w:ascii="Arial" w:hAnsi="Arial" w:cs="Arial"/>
          <w:sz w:val="22"/>
          <w:szCs w:val="22"/>
          <w:lang w:val="en-US"/>
        </w:rPr>
        <w:t>port</w:t>
      </w:r>
      <w:r w:rsidRPr="00431D86">
        <w:rPr>
          <w:rFonts w:ascii="Arial" w:hAnsi="Arial" w:cs="Arial"/>
          <w:sz w:val="22"/>
          <w:szCs w:val="22"/>
          <w:lang w:val="en-US"/>
        </w:rPr>
        <w:t xml:space="preserve"> seating</w:t>
      </w:r>
      <w:r w:rsidR="004A768D" w:rsidRPr="00431D86">
        <w:rPr>
          <w:rFonts w:ascii="Arial" w:hAnsi="Arial" w:cs="Arial"/>
          <w:sz w:val="22"/>
          <w:szCs w:val="22"/>
          <w:lang w:val="en-US"/>
        </w:rPr>
        <w:t xml:space="preserve"> applications</w:t>
      </w:r>
      <w:r w:rsidRPr="00431D86">
        <w:rPr>
          <w:rFonts w:ascii="Arial" w:hAnsi="Arial" w:cs="Arial"/>
          <w:sz w:val="22"/>
          <w:szCs w:val="22"/>
          <w:lang w:val="en-US"/>
        </w:rPr>
        <w:t xml:space="preserve">. </w:t>
      </w:r>
    </w:p>
    <w:p w14:paraId="122CE950" w14:textId="7FE87B4B" w:rsidR="00F02E3A" w:rsidRPr="0027600D" w:rsidRDefault="00BA6365" w:rsidP="0027600D">
      <w:pPr>
        <w:jc w:val="both"/>
        <w:rPr>
          <w:rFonts w:ascii="Arial" w:hAnsi="Arial" w:cs="Arial"/>
          <w:sz w:val="22"/>
          <w:szCs w:val="22"/>
          <w:lang w:val="en-US"/>
        </w:rPr>
      </w:pPr>
      <w:r w:rsidRPr="0027600D">
        <w:rPr>
          <w:rFonts w:ascii="Arial" w:hAnsi="Arial" w:cs="Arial"/>
          <w:b/>
          <w:bCs/>
          <w:sz w:val="22"/>
          <w:szCs w:val="22"/>
          <w:lang w:val="en-US"/>
        </w:rPr>
        <w:t>Korad®</w:t>
      </w:r>
      <w:r w:rsidRPr="0027600D">
        <w:rPr>
          <w:rFonts w:ascii="Arial" w:hAnsi="Arial" w:cs="Arial"/>
          <w:sz w:val="22"/>
          <w:szCs w:val="22"/>
          <w:lang w:val="en-US"/>
        </w:rPr>
        <w:t xml:space="preserve"> weatherable PMMA films laminate onto ABS, HIPS or PVC, delivering long-term UV stability, gloss control (10</w:t>
      </w:r>
      <w:r w:rsidR="00D42160" w:rsidRPr="0027600D">
        <w:rPr>
          <w:rFonts w:ascii="Arial" w:hAnsi="Arial" w:cs="Arial"/>
          <w:sz w:val="22"/>
          <w:szCs w:val="22"/>
          <w:lang w:val="en-US"/>
        </w:rPr>
        <w:t>-</w:t>
      </w:r>
      <w:r w:rsidRPr="0027600D">
        <w:rPr>
          <w:rFonts w:ascii="Arial" w:hAnsi="Arial" w:cs="Arial"/>
          <w:sz w:val="22"/>
          <w:szCs w:val="22"/>
          <w:lang w:val="en-US"/>
        </w:rPr>
        <w:t xml:space="preserve">85 %) and outdoor </w:t>
      </w:r>
      <w:proofErr w:type="spellStart"/>
      <w:r w:rsidRPr="0027600D">
        <w:rPr>
          <w:rFonts w:ascii="Arial" w:hAnsi="Arial" w:cs="Arial"/>
          <w:sz w:val="22"/>
          <w:szCs w:val="22"/>
          <w:lang w:val="en-US"/>
        </w:rPr>
        <w:t>colour</w:t>
      </w:r>
      <w:proofErr w:type="spellEnd"/>
      <w:r w:rsidRPr="0027600D">
        <w:rPr>
          <w:rFonts w:ascii="Arial" w:hAnsi="Arial" w:cs="Arial"/>
          <w:sz w:val="22"/>
          <w:szCs w:val="22"/>
          <w:lang w:val="en-US"/>
        </w:rPr>
        <w:t xml:space="preserve"> fidelity for recreational and building products.</w:t>
      </w:r>
      <w:r w:rsidRPr="0027600D">
        <w:rPr>
          <w:rFonts w:ascii="Tahoma" w:hAnsi="Tahoma" w:cs="Tahoma"/>
          <w:sz w:val="22"/>
          <w:szCs w:val="22"/>
        </w:rPr>
        <w:t>﻿</w:t>
      </w:r>
      <w:r w:rsidRPr="0027600D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58D47C14" w14:textId="45033B64" w:rsidR="00F02E3A" w:rsidRPr="00A7407C" w:rsidRDefault="00F02E3A" w:rsidP="00F02E3A">
      <w:pPr>
        <w:jc w:val="both"/>
        <w:rPr>
          <w:rFonts w:ascii="Arial" w:hAnsi="Arial" w:cs="Arial"/>
          <w:noProof/>
          <w:sz w:val="22"/>
          <w:szCs w:val="22"/>
        </w:rPr>
      </w:pPr>
      <w:r w:rsidRPr="00F02E3A">
        <w:rPr>
          <w:rFonts w:ascii="Arial" w:hAnsi="Arial" w:cs="Arial"/>
          <w:b/>
          <w:bCs/>
          <w:noProof/>
          <w:sz w:val="22"/>
          <w:szCs w:val="22"/>
        </w:rPr>
        <w:t>P</w:t>
      </w:r>
      <w:r w:rsidRPr="00F02E3A">
        <w:rPr>
          <w:rFonts w:ascii="Arial" w:hAnsi="Arial" w:cs="Arial"/>
          <w:b/>
          <w:bCs/>
          <w:noProof/>
          <w:sz w:val="22"/>
          <w:szCs w:val="22"/>
        </w:rPr>
        <w:t>olycast™</w:t>
      </w:r>
      <w:r w:rsidRPr="00F02E3A">
        <w:rPr>
          <w:rFonts w:ascii="Arial" w:hAnsi="Arial" w:cs="Arial"/>
          <w:noProof/>
          <w:sz w:val="22"/>
          <w:szCs w:val="22"/>
        </w:rPr>
        <w:t xml:space="preserve"> cast acrylic is available as sheet, tube, and rod, with special grades for bullet-resistant windows. These offer UL-rated ballistic protection, over 90% light transmission, and optional SAR™ coating for added abrasion resistance.</w:t>
      </w:r>
    </w:p>
    <w:p w14:paraId="31C758D6" w14:textId="77777777" w:rsidR="00431D86" w:rsidRDefault="00431D86" w:rsidP="00431D86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E74B75C" w14:textId="26C04F0A" w:rsidR="00BA6365" w:rsidRPr="009B75C3" w:rsidRDefault="00BA6365" w:rsidP="00431D86">
      <w:pPr>
        <w:rPr>
          <w:rFonts w:ascii="Arial" w:hAnsi="Arial" w:cs="Arial"/>
          <w:b/>
          <w:bCs/>
          <w:sz w:val="22"/>
          <w:szCs w:val="22"/>
          <w:lang w:val="en-US"/>
        </w:rPr>
      </w:pPr>
      <w:r w:rsidRPr="009B75C3">
        <w:rPr>
          <w:rFonts w:ascii="Arial" w:hAnsi="Arial" w:cs="Arial"/>
          <w:b/>
          <w:bCs/>
          <w:sz w:val="22"/>
          <w:szCs w:val="22"/>
          <w:lang w:val="en-US"/>
        </w:rPr>
        <w:t>About BIEGLO GmbH</w:t>
      </w:r>
    </w:p>
    <w:p w14:paraId="20B53AB1" w14:textId="2555CC42" w:rsidR="00CE419D" w:rsidRDefault="00BA6365" w:rsidP="00BA079B">
      <w:pPr>
        <w:jc w:val="both"/>
        <w:rPr>
          <w:rFonts w:ascii="Arial" w:hAnsi="Arial" w:cs="Arial"/>
          <w:sz w:val="22"/>
          <w:szCs w:val="22"/>
          <w:lang w:val="en-US"/>
        </w:rPr>
      </w:pPr>
      <w:r w:rsidRPr="00AD0CD8">
        <w:rPr>
          <w:rFonts w:ascii="Arial" w:hAnsi="Arial" w:cs="Arial"/>
          <w:sz w:val="22"/>
          <w:szCs w:val="22"/>
          <w:lang w:val="en-US"/>
        </w:rPr>
        <w:t xml:space="preserve">Founded in 2011 and headquartered in Hamburg, BIEGLO is a technical distributor for high-performance polymers such as PEEK, PBI, </w:t>
      </w:r>
      <w:r w:rsidR="00415E5F" w:rsidRPr="00AD0CD8">
        <w:rPr>
          <w:rFonts w:ascii="Arial" w:hAnsi="Arial" w:cs="Arial"/>
          <w:sz w:val="22"/>
          <w:szCs w:val="22"/>
          <w:lang w:val="en-US"/>
        </w:rPr>
        <w:t xml:space="preserve">thermosetting and thermoplastic </w:t>
      </w:r>
      <w:r w:rsidRPr="00AD0CD8">
        <w:rPr>
          <w:rFonts w:ascii="Arial" w:hAnsi="Arial" w:cs="Arial"/>
          <w:sz w:val="22"/>
          <w:szCs w:val="22"/>
          <w:lang w:val="en-US"/>
        </w:rPr>
        <w:t>polyimides, PAI and PEI.</w:t>
      </w:r>
      <w:r w:rsidR="00BE5440" w:rsidRPr="00AD0CD8">
        <w:rPr>
          <w:rFonts w:ascii="Arial" w:hAnsi="Arial" w:cs="Arial"/>
          <w:sz w:val="22"/>
          <w:szCs w:val="22"/>
          <w:lang w:val="en-US"/>
        </w:rPr>
        <w:t xml:space="preserve"> </w:t>
      </w:r>
      <w:r w:rsidRPr="00AD0CD8">
        <w:rPr>
          <w:rFonts w:ascii="Arial" w:hAnsi="Arial" w:cs="Arial"/>
          <w:sz w:val="22"/>
          <w:szCs w:val="22"/>
          <w:lang w:val="en-US"/>
        </w:rPr>
        <w:t xml:space="preserve">Through dedicated </w:t>
      </w:r>
      <w:proofErr w:type="spellStart"/>
      <w:r w:rsidRPr="00AD0CD8">
        <w:rPr>
          <w:rFonts w:ascii="Arial" w:hAnsi="Arial" w:cs="Arial"/>
          <w:sz w:val="22"/>
          <w:szCs w:val="22"/>
          <w:lang w:val="en-US"/>
        </w:rPr>
        <w:t>webshops</w:t>
      </w:r>
      <w:proofErr w:type="spellEnd"/>
      <w:r w:rsidR="00415E5F" w:rsidRPr="00AD0CD8">
        <w:rPr>
          <w:rFonts w:ascii="Arial" w:hAnsi="Arial" w:cs="Arial"/>
          <w:sz w:val="22"/>
          <w:szCs w:val="22"/>
          <w:lang w:val="en-US"/>
        </w:rPr>
        <w:t xml:space="preserve">, a global supplier-network </w:t>
      </w:r>
      <w:r w:rsidRPr="00AD0CD8">
        <w:rPr>
          <w:rFonts w:ascii="Arial" w:hAnsi="Arial" w:cs="Arial"/>
          <w:sz w:val="22"/>
          <w:szCs w:val="22"/>
          <w:lang w:val="en-US"/>
        </w:rPr>
        <w:t>and local stock, the company supplies raw materials, compounds, semi-finished</w:t>
      </w:r>
      <w:r w:rsidR="00BE5440" w:rsidRPr="00AD0CD8">
        <w:rPr>
          <w:rFonts w:ascii="Arial" w:hAnsi="Arial" w:cs="Arial"/>
          <w:sz w:val="22"/>
          <w:szCs w:val="22"/>
          <w:lang w:val="en-US"/>
        </w:rPr>
        <w:t xml:space="preserve"> in form of “Rods,</w:t>
      </w:r>
      <w:r w:rsidR="00B7423F" w:rsidRPr="00AD0CD8">
        <w:rPr>
          <w:rFonts w:ascii="Arial" w:hAnsi="Arial" w:cs="Arial"/>
          <w:sz w:val="22"/>
          <w:szCs w:val="22"/>
          <w:lang w:val="en-US"/>
        </w:rPr>
        <w:t xml:space="preserve"> </w:t>
      </w:r>
      <w:r w:rsidR="00BE5440" w:rsidRPr="00AD0CD8">
        <w:rPr>
          <w:rFonts w:ascii="Arial" w:hAnsi="Arial" w:cs="Arial"/>
          <w:sz w:val="22"/>
          <w:szCs w:val="22"/>
          <w:lang w:val="en-US"/>
        </w:rPr>
        <w:t>Tubes,</w:t>
      </w:r>
      <w:r w:rsidR="00B7423F" w:rsidRPr="00AD0CD8">
        <w:rPr>
          <w:rFonts w:ascii="Arial" w:hAnsi="Arial" w:cs="Arial"/>
          <w:sz w:val="22"/>
          <w:szCs w:val="22"/>
          <w:lang w:val="en-US"/>
        </w:rPr>
        <w:t xml:space="preserve"> </w:t>
      </w:r>
      <w:r w:rsidR="00BE5440" w:rsidRPr="00AD0CD8">
        <w:rPr>
          <w:rFonts w:ascii="Arial" w:hAnsi="Arial" w:cs="Arial"/>
          <w:sz w:val="22"/>
          <w:szCs w:val="22"/>
          <w:lang w:val="en-US"/>
        </w:rPr>
        <w:t>Films, Sheets”</w:t>
      </w:r>
      <w:r w:rsidRPr="00AD0CD8">
        <w:rPr>
          <w:rFonts w:ascii="Arial" w:hAnsi="Arial" w:cs="Arial"/>
          <w:sz w:val="22"/>
          <w:szCs w:val="22"/>
          <w:lang w:val="en-US"/>
        </w:rPr>
        <w:t xml:space="preserve"> and </w:t>
      </w:r>
      <w:r w:rsidR="00415E5F" w:rsidRPr="00AD0CD8">
        <w:rPr>
          <w:rFonts w:ascii="Arial" w:hAnsi="Arial" w:cs="Arial"/>
          <w:sz w:val="22"/>
          <w:szCs w:val="22"/>
          <w:lang w:val="en-US"/>
        </w:rPr>
        <w:t>finished</w:t>
      </w:r>
      <w:r w:rsidR="00BE5440" w:rsidRPr="00AD0CD8">
        <w:rPr>
          <w:rFonts w:ascii="Arial" w:hAnsi="Arial" w:cs="Arial"/>
          <w:sz w:val="22"/>
          <w:szCs w:val="22"/>
          <w:lang w:val="en-US"/>
        </w:rPr>
        <w:t xml:space="preserve"> </w:t>
      </w:r>
      <w:r w:rsidRPr="00AD0CD8">
        <w:rPr>
          <w:rFonts w:ascii="Arial" w:hAnsi="Arial" w:cs="Arial"/>
          <w:sz w:val="22"/>
          <w:szCs w:val="22"/>
          <w:lang w:val="en-US"/>
        </w:rPr>
        <w:t>parts</w:t>
      </w:r>
      <w:r w:rsidR="00BE5440" w:rsidRPr="00AD0CD8">
        <w:rPr>
          <w:rFonts w:ascii="Arial" w:hAnsi="Arial" w:cs="Arial"/>
          <w:sz w:val="22"/>
          <w:szCs w:val="22"/>
          <w:lang w:val="en-US"/>
        </w:rPr>
        <w:t xml:space="preserve"> according to the drawing</w:t>
      </w:r>
      <w:r w:rsidRPr="00AD0CD8">
        <w:rPr>
          <w:rFonts w:ascii="Arial" w:hAnsi="Arial" w:cs="Arial"/>
          <w:sz w:val="22"/>
          <w:szCs w:val="22"/>
          <w:lang w:val="en-US"/>
        </w:rPr>
        <w:t xml:space="preserve"> across Europe.</w:t>
      </w:r>
      <w:r w:rsidRPr="009B75C3">
        <w:rPr>
          <w:rFonts w:ascii="Arial" w:hAnsi="Arial" w:cs="Arial"/>
          <w:sz w:val="22"/>
          <w:szCs w:val="22"/>
          <w:lang w:val="en-US"/>
        </w:rPr>
        <w:t xml:space="preserve"> </w:t>
      </w:r>
      <w:r w:rsidR="0023108A" w:rsidRPr="009B75C3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2BEF819A" w14:textId="0220D284" w:rsidR="00415E5F" w:rsidRPr="009B75C3" w:rsidRDefault="00415E5F" w:rsidP="00BA079B">
      <w:pPr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9B75C3">
        <w:rPr>
          <w:rFonts w:ascii="Arial" w:hAnsi="Arial" w:cs="Arial"/>
          <w:sz w:val="22"/>
          <w:szCs w:val="22"/>
          <w:lang w:val="en-US"/>
        </w:rPr>
        <w:t>BARpast</w:t>
      </w:r>
      <w:proofErr w:type="spellEnd"/>
      <w:r w:rsidRPr="009B75C3">
        <w:rPr>
          <w:rFonts w:ascii="Arial" w:hAnsi="Arial" w:cs="Arial"/>
          <w:sz w:val="22"/>
          <w:szCs w:val="22"/>
          <w:lang w:val="en-US"/>
        </w:rPr>
        <w:t xml:space="preserve"> LLC is the US subsidiary of </w:t>
      </w:r>
      <w:proofErr w:type="gramStart"/>
      <w:r w:rsidRPr="009B75C3">
        <w:rPr>
          <w:rFonts w:ascii="Arial" w:hAnsi="Arial" w:cs="Arial"/>
          <w:sz w:val="22"/>
          <w:szCs w:val="22"/>
          <w:lang w:val="en-US"/>
        </w:rPr>
        <w:t>the BIEGLO</w:t>
      </w:r>
      <w:proofErr w:type="gramEnd"/>
      <w:r w:rsidRPr="009B75C3">
        <w:rPr>
          <w:rFonts w:ascii="Arial" w:hAnsi="Arial" w:cs="Arial"/>
          <w:sz w:val="22"/>
          <w:szCs w:val="22"/>
          <w:lang w:val="en-US"/>
        </w:rPr>
        <w:t xml:space="preserve"> Holding, based in Texas. BARplast offers a similar portfolio as BIEGLO to demanding</w:t>
      </w:r>
      <w:r w:rsidR="00D3446A" w:rsidRPr="009B75C3">
        <w:rPr>
          <w:rFonts w:ascii="Arial" w:hAnsi="Arial" w:cs="Arial"/>
          <w:sz w:val="22"/>
          <w:szCs w:val="22"/>
          <w:lang w:val="en-US"/>
        </w:rPr>
        <w:t xml:space="preserve"> North-</w:t>
      </w:r>
      <w:r w:rsidRPr="009B75C3">
        <w:rPr>
          <w:rFonts w:ascii="Arial" w:hAnsi="Arial" w:cs="Arial"/>
          <w:sz w:val="22"/>
          <w:szCs w:val="22"/>
          <w:lang w:val="en-US"/>
        </w:rPr>
        <w:t xml:space="preserve"> American polymer-converters.</w:t>
      </w:r>
    </w:p>
    <w:p w14:paraId="7CFC2F56" w14:textId="4FFD7C9D" w:rsidR="00BE5440" w:rsidRPr="009B75C3" w:rsidRDefault="00BE5440" w:rsidP="00BA079B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0FD510D2" w14:textId="72A79B13" w:rsidR="00DE5945" w:rsidRPr="009B75C3" w:rsidRDefault="00415E5F" w:rsidP="00BA079B">
      <w:pPr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9B75C3">
        <w:rPr>
          <w:rFonts w:ascii="Arial" w:hAnsi="Arial" w:cs="Arial"/>
          <w:b/>
          <w:bCs/>
          <w:sz w:val="22"/>
          <w:szCs w:val="22"/>
          <w:lang w:val="en-US"/>
        </w:rPr>
        <w:t xml:space="preserve">During </w:t>
      </w:r>
      <w:r w:rsidR="00DE5945" w:rsidRPr="009B75C3">
        <w:rPr>
          <w:rFonts w:ascii="Arial" w:hAnsi="Arial" w:cs="Arial"/>
          <w:b/>
          <w:bCs/>
          <w:sz w:val="22"/>
          <w:szCs w:val="22"/>
          <w:lang w:val="en-US"/>
        </w:rPr>
        <w:t>K-</w:t>
      </w:r>
      <w:r w:rsidRPr="009B75C3">
        <w:rPr>
          <w:rFonts w:ascii="Arial" w:hAnsi="Arial" w:cs="Arial"/>
          <w:b/>
          <w:bCs/>
          <w:sz w:val="22"/>
          <w:szCs w:val="22"/>
          <w:lang w:val="en-US"/>
        </w:rPr>
        <w:t>2025 BIEGLO will host their products and suppliers in Hall 8A booth B3</w:t>
      </w:r>
      <w:r w:rsidR="00F80423" w:rsidRPr="009B75C3">
        <w:rPr>
          <w:rFonts w:ascii="Arial" w:hAnsi="Arial" w:cs="Arial"/>
          <w:b/>
          <w:bCs/>
          <w:sz w:val="22"/>
          <w:szCs w:val="22"/>
          <w:lang w:val="en-US"/>
        </w:rPr>
        <w:t>3</w:t>
      </w:r>
      <w:r w:rsidR="00DE5945" w:rsidRPr="009B75C3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</w:p>
    <w:p w14:paraId="44F205B4" w14:textId="1FC86FCD" w:rsidR="00CE419D" w:rsidRDefault="00CE419D" w:rsidP="00BA079B">
      <w:pPr>
        <w:jc w:val="both"/>
        <w:rPr>
          <w:rFonts w:asciiTheme="minorBidi" w:hAnsiTheme="minorBidi"/>
          <w:b/>
          <w:bCs/>
          <w:sz w:val="22"/>
          <w:szCs w:val="22"/>
          <w:lang w:val="en-US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990E97" w14:paraId="2CB527C0" w14:textId="77777777" w:rsidTr="00490EAC">
        <w:tc>
          <w:tcPr>
            <w:tcW w:w="4530" w:type="dxa"/>
          </w:tcPr>
          <w:p w14:paraId="4701169B" w14:textId="77777777" w:rsidR="00990E97" w:rsidRPr="00CE419D" w:rsidRDefault="00990E97" w:rsidP="00490EAC">
            <w:pPr>
              <w:jc w:val="both"/>
              <w:rPr>
                <w:rFonts w:asciiTheme="minorBidi" w:hAnsiTheme="minorBidi"/>
                <w:sz w:val="22"/>
                <w:szCs w:val="22"/>
                <w:lang w:val="en-US"/>
              </w:rPr>
            </w:pPr>
            <w:r w:rsidRPr="00CE419D">
              <w:rPr>
                <w:rFonts w:asciiTheme="minorBidi" w:hAnsiTheme="minorBidi"/>
                <w:sz w:val="22"/>
                <w:szCs w:val="22"/>
                <w:lang w:val="en-US"/>
              </w:rPr>
              <w:t>BIEGLO GmbH</w:t>
            </w:r>
          </w:p>
          <w:p w14:paraId="0FCD1021" w14:textId="77777777" w:rsidR="00990E97" w:rsidRPr="00CE419D" w:rsidRDefault="00990E97" w:rsidP="00490EAC">
            <w:pPr>
              <w:jc w:val="both"/>
              <w:rPr>
                <w:rFonts w:asciiTheme="minorBidi" w:hAnsiTheme="minorBidi"/>
                <w:sz w:val="22"/>
                <w:szCs w:val="22"/>
                <w:lang w:val="en-US"/>
              </w:rPr>
            </w:pPr>
            <w:r w:rsidRPr="00CE419D">
              <w:rPr>
                <w:rFonts w:asciiTheme="minorBidi" w:hAnsiTheme="minorBidi"/>
                <w:sz w:val="22"/>
                <w:szCs w:val="22"/>
                <w:lang w:val="en-US"/>
              </w:rPr>
              <w:t xml:space="preserve">info@bieglo.com </w:t>
            </w:r>
          </w:p>
          <w:p w14:paraId="48F070F8" w14:textId="77777777" w:rsidR="00990E97" w:rsidRPr="00CE419D" w:rsidRDefault="00990E97" w:rsidP="00490EAC">
            <w:pPr>
              <w:jc w:val="both"/>
              <w:rPr>
                <w:rFonts w:asciiTheme="minorBidi" w:hAnsiTheme="minorBidi"/>
                <w:sz w:val="22"/>
                <w:szCs w:val="22"/>
                <w:lang w:val="en-US"/>
              </w:rPr>
            </w:pPr>
            <w:r w:rsidRPr="00CE419D">
              <w:rPr>
                <w:rFonts w:asciiTheme="minorBidi" w:hAnsiTheme="minorBidi"/>
                <w:sz w:val="22"/>
                <w:szCs w:val="22"/>
                <w:lang w:val="en-US"/>
              </w:rPr>
              <w:t>+49 40 401130000</w:t>
            </w:r>
          </w:p>
          <w:p w14:paraId="4B2AAFA9" w14:textId="77777777" w:rsidR="00990E97" w:rsidRDefault="00990E97" w:rsidP="00490EAC">
            <w:pPr>
              <w:jc w:val="both"/>
              <w:rPr>
                <w:rFonts w:asciiTheme="minorBidi" w:hAnsiTheme="minorBidi"/>
                <w:b/>
                <w:bCs/>
                <w:sz w:val="22"/>
                <w:szCs w:val="22"/>
                <w:lang w:val="en-US"/>
              </w:rPr>
            </w:pPr>
            <w:r w:rsidRPr="00CE419D">
              <w:rPr>
                <w:rFonts w:asciiTheme="minorBidi" w:hAnsiTheme="minorBidi"/>
                <w:sz w:val="22"/>
                <w:szCs w:val="22"/>
                <w:lang w:val="en-US"/>
              </w:rPr>
              <w:t>https://www.bieglo.com/</w:t>
            </w:r>
          </w:p>
        </w:tc>
        <w:tc>
          <w:tcPr>
            <w:tcW w:w="4530" w:type="dxa"/>
          </w:tcPr>
          <w:p w14:paraId="3FA1D0DE" w14:textId="77777777" w:rsidR="00990E97" w:rsidRPr="00B7423F" w:rsidRDefault="00990E97" w:rsidP="00490EAC">
            <w:pPr>
              <w:jc w:val="both"/>
              <w:rPr>
                <w:rFonts w:asciiTheme="minorBidi" w:hAnsiTheme="minorBidi"/>
                <w:sz w:val="22"/>
                <w:szCs w:val="22"/>
                <w:lang w:val="en-US"/>
              </w:rPr>
            </w:pPr>
            <w:r w:rsidRPr="00B7423F">
              <w:rPr>
                <w:rFonts w:asciiTheme="minorBidi" w:hAnsiTheme="minorBidi"/>
                <w:sz w:val="22"/>
                <w:szCs w:val="22"/>
                <w:lang w:val="en-US"/>
              </w:rPr>
              <w:t>BARplast LLC</w:t>
            </w:r>
          </w:p>
          <w:p w14:paraId="3DD6B2C2" w14:textId="77777777" w:rsidR="00990E97" w:rsidRPr="00B7423F" w:rsidRDefault="00990E97" w:rsidP="00490EAC">
            <w:pPr>
              <w:jc w:val="both"/>
              <w:rPr>
                <w:rFonts w:asciiTheme="minorBidi" w:hAnsiTheme="minorBidi"/>
                <w:sz w:val="22"/>
                <w:szCs w:val="22"/>
                <w:lang w:val="en-US"/>
              </w:rPr>
            </w:pPr>
            <w:r w:rsidRPr="00B7423F">
              <w:rPr>
                <w:rFonts w:asciiTheme="minorBidi" w:hAnsiTheme="minorBidi"/>
                <w:sz w:val="22"/>
                <w:szCs w:val="22"/>
                <w:lang w:val="en-US"/>
              </w:rPr>
              <w:t>info@BARplast.com</w:t>
            </w:r>
          </w:p>
          <w:p w14:paraId="70949BB5" w14:textId="77777777" w:rsidR="00990E97" w:rsidRPr="00B7423F" w:rsidRDefault="00990E97" w:rsidP="00490EAC">
            <w:pPr>
              <w:jc w:val="both"/>
              <w:rPr>
                <w:rFonts w:asciiTheme="minorBidi" w:hAnsiTheme="minorBidi"/>
                <w:sz w:val="22"/>
                <w:szCs w:val="22"/>
                <w:lang w:val="en-US"/>
              </w:rPr>
            </w:pPr>
            <w:r w:rsidRPr="00B7423F">
              <w:rPr>
                <w:rFonts w:asciiTheme="minorBidi" w:hAnsiTheme="minorBidi"/>
                <w:sz w:val="22"/>
                <w:szCs w:val="22"/>
                <w:lang w:val="en-US"/>
              </w:rPr>
              <w:t>713-344-4447</w:t>
            </w:r>
          </w:p>
          <w:p w14:paraId="102669CA" w14:textId="77777777" w:rsidR="00990E97" w:rsidRPr="00B7423F" w:rsidRDefault="00990E97" w:rsidP="00490EAC">
            <w:pPr>
              <w:jc w:val="both"/>
              <w:rPr>
                <w:rFonts w:asciiTheme="minorBidi" w:hAnsiTheme="minorBidi"/>
                <w:sz w:val="22"/>
                <w:szCs w:val="22"/>
                <w:lang w:val="en-US"/>
              </w:rPr>
            </w:pPr>
            <w:r w:rsidRPr="00B7423F">
              <w:rPr>
                <w:rFonts w:asciiTheme="minorBidi" w:hAnsiTheme="minorBidi"/>
                <w:sz w:val="22"/>
                <w:szCs w:val="22"/>
                <w:lang w:val="en-US"/>
              </w:rPr>
              <w:t>https://www.barplast.com/</w:t>
            </w:r>
          </w:p>
        </w:tc>
      </w:tr>
    </w:tbl>
    <w:p w14:paraId="332F434D" w14:textId="3DBD5670" w:rsidR="00CE419D" w:rsidRDefault="00CE419D" w:rsidP="00BA079B">
      <w:pPr>
        <w:jc w:val="both"/>
        <w:rPr>
          <w:rFonts w:asciiTheme="minorBidi" w:hAnsiTheme="minorBidi"/>
          <w:b/>
          <w:bCs/>
          <w:sz w:val="22"/>
          <w:szCs w:val="22"/>
          <w:lang w:val="en-US"/>
        </w:rPr>
      </w:pPr>
    </w:p>
    <w:p w14:paraId="1ECB2DFA" w14:textId="62D6751D" w:rsidR="00CE419D" w:rsidRDefault="00CE419D" w:rsidP="00BA079B">
      <w:pPr>
        <w:jc w:val="both"/>
        <w:rPr>
          <w:rFonts w:asciiTheme="minorBidi" w:hAnsiTheme="minorBidi"/>
          <w:b/>
          <w:bCs/>
          <w:sz w:val="22"/>
          <w:szCs w:val="22"/>
          <w:lang w:val="en-US"/>
        </w:rPr>
      </w:pPr>
    </w:p>
    <w:p w14:paraId="1A9E08E8" w14:textId="1BBBB0AB" w:rsidR="0023108A" w:rsidRDefault="0023108A" w:rsidP="00BA079B">
      <w:pPr>
        <w:jc w:val="both"/>
        <w:rPr>
          <w:rFonts w:asciiTheme="minorBidi" w:hAnsiTheme="minorBidi"/>
          <w:b/>
          <w:bCs/>
          <w:sz w:val="22"/>
          <w:szCs w:val="22"/>
          <w:lang w:val="en-US"/>
        </w:rPr>
      </w:pPr>
    </w:p>
    <w:p w14:paraId="48562A90" w14:textId="6775CAC9" w:rsidR="006C1527" w:rsidRPr="007948D6" w:rsidRDefault="006C1527" w:rsidP="007948D6">
      <w:pPr>
        <w:jc w:val="both"/>
        <w:rPr>
          <w:rFonts w:asciiTheme="minorBidi" w:hAnsiTheme="minorBidi"/>
          <w:b/>
          <w:bCs/>
          <w:sz w:val="22"/>
          <w:szCs w:val="22"/>
          <w:lang w:val="en-US"/>
        </w:rPr>
      </w:pPr>
    </w:p>
    <w:sectPr w:rsidR="006C1527" w:rsidRPr="007948D6" w:rsidSect="00415E5F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596916"/>
    <w:multiLevelType w:val="hybridMultilevel"/>
    <w:tmpl w:val="966AEE1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96A5A"/>
    <w:multiLevelType w:val="hybridMultilevel"/>
    <w:tmpl w:val="1CA0B0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D81407"/>
    <w:multiLevelType w:val="multilevel"/>
    <w:tmpl w:val="09543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7C1865"/>
    <w:multiLevelType w:val="hybridMultilevel"/>
    <w:tmpl w:val="0F627936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690D728B"/>
    <w:multiLevelType w:val="hybridMultilevel"/>
    <w:tmpl w:val="D7EC010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82721792">
    <w:abstractNumId w:val="2"/>
  </w:num>
  <w:num w:numId="2" w16cid:durableId="1030297794">
    <w:abstractNumId w:val="1"/>
  </w:num>
  <w:num w:numId="3" w16cid:durableId="503710025">
    <w:abstractNumId w:val="4"/>
  </w:num>
  <w:num w:numId="4" w16cid:durableId="897938438">
    <w:abstractNumId w:val="0"/>
  </w:num>
  <w:num w:numId="5" w16cid:durableId="14727918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365"/>
    <w:rsid w:val="0007177C"/>
    <w:rsid w:val="00073E8B"/>
    <w:rsid w:val="000936DA"/>
    <w:rsid w:val="000B0F37"/>
    <w:rsid w:val="00180AB7"/>
    <w:rsid w:val="00183955"/>
    <w:rsid w:val="001A1A64"/>
    <w:rsid w:val="001C5F8C"/>
    <w:rsid w:val="0023108A"/>
    <w:rsid w:val="0027600D"/>
    <w:rsid w:val="0029029C"/>
    <w:rsid w:val="002935B7"/>
    <w:rsid w:val="002C4DC6"/>
    <w:rsid w:val="003027F1"/>
    <w:rsid w:val="003069E2"/>
    <w:rsid w:val="00346076"/>
    <w:rsid w:val="003901D3"/>
    <w:rsid w:val="003F3F8F"/>
    <w:rsid w:val="00415E5F"/>
    <w:rsid w:val="00431D86"/>
    <w:rsid w:val="004A768D"/>
    <w:rsid w:val="004E2C8B"/>
    <w:rsid w:val="004E7E4E"/>
    <w:rsid w:val="005353AE"/>
    <w:rsid w:val="005C445C"/>
    <w:rsid w:val="005D667E"/>
    <w:rsid w:val="00637C27"/>
    <w:rsid w:val="006C1527"/>
    <w:rsid w:val="006C5352"/>
    <w:rsid w:val="007025A1"/>
    <w:rsid w:val="007337BF"/>
    <w:rsid w:val="007948D6"/>
    <w:rsid w:val="007A6EF4"/>
    <w:rsid w:val="007C46D5"/>
    <w:rsid w:val="007C503D"/>
    <w:rsid w:val="008C5D5D"/>
    <w:rsid w:val="00907C3F"/>
    <w:rsid w:val="009363FD"/>
    <w:rsid w:val="00990E97"/>
    <w:rsid w:val="00994CF2"/>
    <w:rsid w:val="009B75C3"/>
    <w:rsid w:val="00A47040"/>
    <w:rsid w:val="00A7407C"/>
    <w:rsid w:val="00A90492"/>
    <w:rsid w:val="00AA056A"/>
    <w:rsid w:val="00AC17F6"/>
    <w:rsid w:val="00AD0CD8"/>
    <w:rsid w:val="00B10599"/>
    <w:rsid w:val="00B7423F"/>
    <w:rsid w:val="00BA079B"/>
    <w:rsid w:val="00BA6365"/>
    <w:rsid w:val="00BE5440"/>
    <w:rsid w:val="00C03D13"/>
    <w:rsid w:val="00CE419D"/>
    <w:rsid w:val="00CE41A9"/>
    <w:rsid w:val="00D3446A"/>
    <w:rsid w:val="00D42160"/>
    <w:rsid w:val="00D43621"/>
    <w:rsid w:val="00D775D5"/>
    <w:rsid w:val="00D83965"/>
    <w:rsid w:val="00DB09A2"/>
    <w:rsid w:val="00DE2311"/>
    <w:rsid w:val="00DE5945"/>
    <w:rsid w:val="00DF5719"/>
    <w:rsid w:val="00E939DE"/>
    <w:rsid w:val="00EA0B4E"/>
    <w:rsid w:val="00EB218C"/>
    <w:rsid w:val="00F02E3A"/>
    <w:rsid w:val="00F0429E"/>
    <w:rsid w:val="00F1112A"/>
    <w:rsid w:val="00F80423"/>
    <w:rsid w:val="00FC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7B429C"/>
  <w15:chartTrackingRefBased/>
  <w15:docId w15:val="{8B9946CE-19B6-49E3-93BF-853F2895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A63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A63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A63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A63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A63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A63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A63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A63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A63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A63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A63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A63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A636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A636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A636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A636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A636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A636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A63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A63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A63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A63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A63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A636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A636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A636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A63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A636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A636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BA6365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A6365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7C4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DF571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F571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F571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F571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F57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e6125a5-3a58-4d3b-9bba-f880a7e41f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F14AC8C235CB4A9D934BF0FC53FD88" ma:contentTypeVersion="9" ma:contentTypeDescription="Ein neues Dokument erstellen." ma:contentTypeScope="" ma:versionID="d6356830973abca830a551d8db1c088c">
  <xsd:schema xmlns:xsd="http://www.w3.org/2001/XMLSchema" xmlns:xs="http://www.w3.org/2001/XMLSchema" xmlns:p="http://schemas.microsoft.com/office/2006/metadata/properties" xmlns:ns3="de6125a5-3a58-4d3b-9bba-f880a7e41fc0" targetNamespace="http://schemas.microsoft.com/office/2006/metadata/properties" ma:root="true" ma:fieldsID="1ebc55957f2cc16c7904afc487a6f678" ns3:_="">
    <xsd:import namespace="de6125a5-3a58-4d3b-9bba-f880a7e41f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125a5-3a58-4d3b-9bba-f880a7e41f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9B4BA-1C98-49BD-B09C-2F30696FE501}">
  <ds:schemaRefs>
    <ds:schemaRef ds:uri="http://schemas.microsoft.com/office/2006/metadata/properties"/>
    <ds:schemaRef ds:uri="http://schemas.microsoft.com/office/infopath/2007/PartnerControls"/>
    <ds:schemaRef ds:uri="de6125a5-3a58-4d3b-9bba-f880a7e41fc0"/>
  </ds:schemaRefs>
</ds:datastoreItem>
</file>

<file path=customXml/itemProps2.xml><?xml version="1.0" encoding="utf-8"?>
<ds:datastoreItem xmlns:ds="http://schemas.openxmlformats.org/officeDocument/2006/customXml" ds:itemID="{9D0827DD-172F-4F23-873A-880C09875E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6125a5-3a58-4d3b-9bba-f880a7e41f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4A9C95-47BB-4FF1-9724-3265FFC170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B9BC0C-0503-4F91-A4D2-13363D81B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Trieschmann</dc:creator>
  <cp:keywords/>
  <dc:description/>
  <cp:lastModifiedBy>Julia Trieschmann</cp:lastModifiedBy>
  <cp:revision>2</cp:revision>
  <cp:lastPrinted>2025-07-16T13:34:00Z</cp:lastPrinted>
  <dcterms:created xsi:type="dcterms:W3CDTF">2025-07-31T13:58:00Z</dcterms:created>
  <dcterms:modified xsi:type="dcterms:W3CDTF">2025-07-31T13:58:00Z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0x01010002F14AC8C235CB4A9D934BF0FC53FD88</vt:lpwstr>
  </property>
  <property fmtid="{D5CDD505-2E9C-101B-9397-08002B2CF9AE}" pid="3" name="GrammarlyDocumentId">
    <vt:lpwstr>6993f8a6-101e-4342-9d15-42f221730dee</vt:lpwstr>
  </property>
</Properties>
</file>